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28A" w:rsidRDefault="006B0F75" w:rsidP="00EB7278">
      <w:pPr>
        <w:spacing w:after="0"/>
        <w:jc w:val="center"/>
        <w:rPr>
          <w:rFonts w:cs="Calibri"/>
          <w:b/>
          <w:sz w:val="28"/>
          <w:szCs w:val="28"/>
        </w:rPr>
      </w:pPr>
      <w:bookmarkStart w:id="0" w:name="_GoBack"/>
      <w:bookmarkEnd w:id="0"/>
      <w:r w:rsidRPr="00EB7278">
        <w:rPr>
          <w:rFonts w:cs="Calibri"/>
          <w:b/>
          <w:sz w:val="28"/>
          <w:szCs w:val="28"/>
        </w:rPr>
        <w:t>Ungehaltene Predigt</w:t>
      </w:r>
    </w:p>
    <w:p w:rsidR="006B0F75" w:rsidRPr="00EB7278" w:rsidRDefault="006B0F75" w:rsidP="00B6628A">
      <w:pPr>
        <w:spacing w:after="0"/>
        <w:jc w:val="center"/>
        <w:rPr>
          <w:rFonts w:cs="Calibri"/>
          <w:b/>
          <w:sz w:val="28"/>
          <w:szCs w:val="28"/>
        </w:rPr>
      </w:pPr>
      <w:r w:rsidRPr="00EB7278">
        <w:rPr>
          <w:rFonts w:cs="Calibri"/>
          <w:b/>
          <w:sz w:val="28"/>
          <w:szCs w:val="28"/>
        </w:rPr>
        <w:t>zum Gedenken an Rudolf Bohrens</w:t>
      </w:r>
      <w:r w:rsidR="00EB7278">
        <w:rPr>
          <w:rFonts w:cs="Calibri"/>
          <w:b/>
          <w:sz w:val="28"/>
          <w:szCs w:val="28"/>
        </w:rPr>
        <w:t xml:space="preserve"> </w:t>
      </w:r>
      <w:r w:rsidRPr="00EB7278">
        <w:rPr>
          <w:rFonts w:cs="Calibri"/>
          <w:b/>
          <w:sz w:val="28"/>
          <w:szCs w:val="28"/>
        </w:rPr>
        <w:t>100. Geburtstag</w:t>
      </w:r>
      <w:r w:rsidR="00B6628A">
        <w:rPr>
          <w:rFonts w:cs="Calibri"/>
          <w:b/>
          <w:sz w:val="28"/>
          <w:szCs w:val="28"/>
        </w:rPr>
        <w:t xml:space="preserve"> </w:t>
      </w:r>
      <w:r w:rsidRPr="00EB7278">
        <w:rPr>
          <w:rFonts w:cs="Calibri"/>
          <w:b/>
          <w:sz w:val="28"/>
          <w:szCs w:val="28"/>
        </w:rPr>
        <w:t>am 22.</w:t>
      </w:r>
      <w:r w:rsidR="00EB7278">
        <w:rPr>
          <w:rFonts w:cs="Calibri"/>
          <w:b/>
          <w:sz w:val="28"/>
          <w:szCs w:val="28"/>
        </w:rPr>
        <w:t xml:space="preserve"> </w:t>
      </w:r>
      <w:r w:rsidRPr="00EB7278">
        <w:rPr>
          <w:rFonts w:cs="Calibri"/>
          <w:b/>
          <w:sz w:val="28"/>
          <w:szCs w:val="28"/>
        </w:rPr>
        <w:t>März 2020</w:t>
      </w:r>
    </w:p>
    <w:p w:rsidR="006B0F75" w:rsidRPr="00EB7278" w:rsidRDefault="005F24B8" w:rsidP="002B4BFF">
      <w:pPr>
        <w:spacing w:after="0"/>
        <w:jc w:val="center"/>
        <w:rPr>
          <w:rFonts w:cs="Calibri"/>
          <w:b/>
          <w:sz w:val="28"/>
          <w:szCs w:val="28"/>
        </w:rPr>
      </w:pPr>
      <w:r w:rsidRPr="00EB7278">
        <w:rPr>
          <w:rFonts w:cs="Calibri"/>
          <w:b/>
          <w:sz w:val="28"/>
          <w:szCs w:val="28"/>
        </w:rPr>
        <w:t>über 2. Kor.</w:t>
      </w:r>
      <w:r w:rsidR="00067397" w:rsidRPr="00EB7278">
        <w:rPr>
          <w:rFonts w:cs="Calibri"/>
          <w:b/>
          <w:sz w:val="28"/>
          <w:szCs w:val="28"/>
        </w:rPr>
        <w:t xml:space="preserve"> </w:t>
      </w:r>
      <w:r w:rsidRPr="00EB7278">
        <w:rPr>
          <w:rFonts w:cs="Calibri"/>
          <w:b/>
          <w:sz w:val="28"/>
          <w:szCs w:val="28"/>
        </w:rPr>
        <w:t>1, 3-4</w:t>
      </w:r>
    </w:p>
    <w:p w:rsidR="004D7F64" w:rsidRDefault="004D7F64" w:rsidP="002B4BFF">
      <w:pPr>
        <w:spacing w:after="0"/>
        <w:jc w:val="center"/>
        <w:rPr>
          <w:rFonts w:cs="Calibri"/>
          <w:sz w:val="28"/>
          <w:szCs w:val="28"/>
        </w:rPr>
      </w:pPr>
    </w:p>
    <w:p w:rsidR="002B4BFF" w:rsidRPr="00067397" w:rsidRDefault="002B4BFF" w:rsidP="002B4BFF">
      <w:pPr>
        <w:spacing w:after="0"/>
        <w:jc w:val="center"/>
        <w:rPr>
          <w:rFonts w:cs="Calibri"/>
          <w:sz w:val="28"/>
          <w:szCs w:val="28"/>
        </w:rPr>
      </w:pPr>
      <w:r w:rsidRPr="00067397">
        <w:rPr>
          <w:rFonts w:cs="Calibri"/>
          <w:sz w:val="28"/>
          <w:szCs w:val="28"/>
        </w:rPr>
        <w:t>von Prof. Dr. Christian Möller</w:t>
      </w:r>
    </w:p>
    <w:p w:rsidR="002B4BFF" w:rsidRPr="00067397" w:rsidRDefault="002B4BFF" w:rsidP="002B4BFF">
      <w:pPr>
        <w:spacing w:after="0"/>
        <w:jc w:val="both"/>
        <w:rPr>
          <w:rFonts w:cs="Calibri"/>
          <w:sz w:val="24"/>
          <w:szCs w:val="24"/>
        </w:rPr>
      </w:pPr>
    </w:p>
    <w:p w:rsidR="00B27BEF" w:rsidRPr="00067397" w:rsidRDefault="006B0F75" w:rsidP="002B4BFF">
      <w:pPr>
        <w:spacing w:after="0"/>
        <w:jc w:val="both"/>
        <w:rPr>
          <w:rFonts w:cs="Calibri"/>
          <w:i/>
          <w:iCs/>
          <w:sz w:val="24"/>
          <w:szCs w:val="24"/>
        </w:rPr>
      </w:pPr>
      <w:r w:rsidRPr="00067397">
        <w:rPr>
          <w:rFonts w:cs="Calibri"/>
          <w:i/>
          <w:iCs/>
          <w:sz w:val="24"/>
          <w:szCs w:val="24"/>
        </w:rPr>
        <w:t>Nun fällt</w:t>
      </w:r>
      <w:r w:rsidR="005F24B8" w:rsidRPr="00067397">
        <w:rPr>
          <w:rFonts w:cs="Calibri"/>
          <w:i/>
          <w:iCs/>
          <w:sz w:val="24"/>
          <w:szCs w:val="24"/>
        </w:rPr>
        <w:t xml:space="preserve"> auch</w:t>
      </w:r>
      <w:r w:rsidRPr="00067397">
        <w:rPr>
          <w:rFonts w:cs="Calibri"/>
          <w:i/>
          <w:iCs/>
          <w:sz w:val="24"/>
          <w:szCs w:val="24"/>
        </w:rPr>
        <w:t xml:space="preserve"> das Gedenken an Rudolf Bohrens 100. Geburtstag</w:t>
      </w:r>
      <w:r w:rsidR="00B27BEF" w:rsidRPr="00067397">
        <w:rPr>
          <w:rFonts w:cs="Calibri"/>
          <w:i/>
          <w:iCs/>
          <w:sz w:val="24"/>
          <w:szCs w:val="24"/>
        </w:rPr>
        <w:t xml:space="preserve"> aus</w:t>
      </w:r>
      <w:r w:rsidRPr="00067397">
        <w:rPr>
          <w:rFonts w:cs="Calibri"/>
          <w:i/>
          <w:iCs/>
          <w:sz w:val="24"/>
          <w:szCs w:val="24"/>
        </w:rPr>
        <w:t>, das wir am Sonntag</w:t>
      </w:r>
      <w:r w:rsidR="00924493" w:rsidRPr="00067397">
        <w:rPr>
          <w:rFonts w:cs="Calibri"/>
          <w:i/>
          <w:iCs/>
          <w:sz w:val="24"/>
          <w:szCs w:val="24"/>
        </w:rPr>
        <w:t xml:space="preserve"> Laetare (</w:t>
      </w:r>
      <w:r w:rsidRPr="00067397">
        <w:rPr>
          <w:rFonts w:cs="Calibri"/>
          <w:i/>
          <w:iCs/>
          <w:sz w:val="24"/>
          <w:szCs w:val="24"/>
        </w:rPr>
        <w:t>22.3.2020</w:t>
      </w:r>
      <w:r w:rsidR="00924493" w:rsidRPr="00067397">
        <w:rPr>
          <w:rFonts w:cs="Calibri"/>
          <w:i/>
          <w:iCs/>
          <w:sz w:val="24"/>
          <w:szCs w:val="24"/>
        </w:rPr>
        <w:t>)</w:t>
      </w:r>
      <w:r w:rsidRPr="00067397">
        <w:rPr>
          <w:rFonts w:cs="Calibri"/>
          <w:i/>
          <w:iCs/>
          <w:sz w:val="24"/>
          <w:szCs w:val="24"/>
        </w:rPr>
        <w:t xml:space="preserve"> in Gestalt eines Gottesdienstes und eines Festvortrages in der Peterskirche</w:t>
      </w:r>
      <w:r w:rsidR="00924493" w:rsidRPr="00067397">
        <w:rPr>
          <w:rFonts w:cs="Calibri"/>
          <w:i/>
          <w:iCs/>
          <w:sz w:val="24"/>
          <w:szCs w:val="24"/>
        </w:rPr>
        <w:t>, eines gemeinsamen Mittagessens</w:t>
      </w:r>
      <w:r w:rsidR="00B27BEF" w:rsidRPr="00067397">
        <w:rPr>
          <w:rFonts w:cs="Calibri"/>
          <w:i/>
          <w:iCs/>
          <w:sz w:val="24"/>
          <w:szCs w:val="24"/>
        </w:rPr>
        <w:t xml:space="preserve"> in der ESG</w:t>
      </w:r>
      <w:r w:rsidRPr="00067397">
        <w:rPr>
          <w:rFonts w:cs="Calibri"/>
          <w:i/>
          <w:iCs/>
          <w:sz w:val="24"/>
          <w:szCs w:val="24"/>
        </w:rPr>
        <w:t xml:space="preserve"> </w:t>
      </w:r>
      <w:r w:rsidR="00924493" w:rsidRPr="00067397">
        <w:rPr>
          <w:rFonts w:cs="Calibri"/>
          <w:i/>
          <w:iCs/>
          <w:sz w:val="24"/>
          <w:szCs w:val="24"/>
        </w:rPr>
        <w:t>und eines Workshops im Praktisch-Theologischen Seminar begehen wollten</w:t>
      </w:r>
      <w:r w:rsidR="00B27BEF" w:rsidRPr="00067397">
        <w:rPr>
          <w:rFonts w:cs="Calibri"/>
          <w:i/>
          <w:iCs/>
          <w:sz w:val="24"/>
          <w:szCs w:val="24"/>
        </w:rPr>
        <w:t>. Es fällt,</w:t>
      </w:r>
      <w:r w:rsidR="005F24B8" w:rsidRPr="00067397">
        <w:rPr>
          <w:rFonts w:cs="Calibri"/>
          <w:i/>
          <w:iCs/>
          <w:sz w:val="24"/>
          <w:szCs w:val="24"/>
        </w:rPr>
        <w:t xml:space="preserve"> wie so vieles</w:t>
      </w:r>
      <w:r w:rsidR="00B27BEF" w:rsidRPr="00067397">
        <w:rPr>
          <w:rFonts w:cs="Calibri"/>
          <w:i/>
          <w:iCs/>
          <w:sz w:val="24"/>
          <w:szCs w:val="24"/>
        </w:rPr>
        <w:t>,</w:t>
      </w:r>
      <w:r w:rsidR="00924493" w:rsidRPr="00067397">
        <w:rPr>
          <w:rFonts w:cs="Calibri"/>
          <w:i/>
          <w:iCs/>
          <w:sz w:val="24"/>
          <w:szCs w:val="24"/>
        </w:rPr>
        <w:t xml:space="preserve"> den Corona-Zeiten zum Opfer. Auch meine Predigt bleibt ungehalten. </w:t>
      </w:r>
    </w:p>
    <w:p w:rsidR="002B4BFF" w:rsidRPr="00067397" w:rsidRDefault="00924493" w:rsidP="002B4BFF">
      <w:pPr>
        <w:spacing w:after="0"/>
        <w:jc w:val="both"/>
        <w:rPr>
          <w:rFonts w:cs="Calibri"/>
          <w:i/>
          <w:iCs/>
          <w:sz w:val="24"/>
          <w:szCs w:val="24"/>
        </w:rPr>
      </w:pPr>
      <w:r w:rsidRPr="00067397">
        <w:rPr>
          <w:rFonts w:cs="Calibri"/>
          <w:i/>
          <w:iCs/>
          <w:sz w:val="24"/>
          <w:szCs w:val="24"/>
        </w:rPr>
        <w:t>Da ich</w:t>
      </w:r>
      <w:r w:rsidR="00B27BEF" w:rsidRPr="00067397">
        <w:rPr>
          <w:rFonts w:cs="Calibri"/>
          <w:i/>
          <w:iCs/>
          <w:sz w:val="24"/>
          <w:szCs w:val="24"/>
        </w:rPr>
        <w:t xml:space="preserve"> aber</w:t>
      </w:r>
      <w:r w:rsidRPr="00067397">
        <w:rPr>
          <w:rFonts w:cs="Calibri"/>
          <w:i/>
          <w:iCs/>
          <w:sz w:val="24"/>
          <w:szCs w:val="24"/>
        </w:rPr>
        <w:t xml:space="preserve"> im Anschluss an Rudolf Bohrens Predigten zum „Trost“ (Neukirchen 1981) mit der Epistel des Sonntags Laetare aus 2. Kor. 1 ein „Hohes</w:t>
      </w:r>
      <w:r w:rsidR="002B4BFF" w:rsidRPr="00067397">
        <w:rPr>
          <w:rFonts w:cs="Calibri"/>
          <w:i/>
          <w:iCs/>
          <w:sz w:val="24"/>
          <w:szCs w:val="24"/>
        </w:rPr>
        <w:t xml:space="preserve"> L</w:t>
      </w:r>
      <w:r w:rsidRPr="00067397">
        <w:rPr>
          <w:rFonts w:cs="Calibri"/>
          <w:i/>
          <w:iCs/>
          <w:sz w:val="24"/>
          <w:szCs w:val="24"/>
        </w:rPr>
        <w:t>ied auf den Trost“ anstimmen wollte, hat meine Predigt in trostlosen</w:t>
      </w:r>
      <w:r w:rsidR="002A77CF" w:rsidRPr="00067397">
        <w:rPr>
          <w:rFonts w:cs="Calibri"/>
          <w:i/>
          <w:iCs/>
          <w:sz w:val="24"/>
          <w:szCs w:val="24"/>
        </w:rPr>
        <w:t xml:space="preserve"> Quarantänezeiten vielleicht eine noch stärkere Bedeutung gewonnen. Deshalb soll sie per mail</w:t>
      </w:r>
      <w:r w:rsidR="00763239" w:rsidRPr="00067397">
        <w:rPr>
          <w:rFonts w:cs="Calibri"/>
          <w:i/>
          <w:iCs/>
          <w:sz w:val="24"/>
          <w:szCs w:val="24"/>
        </w:rPr>
        <w:t xml:space="preserve"> und im Internet</w:t>
      </w:r>
      <w:r w:rsidR="002A77CF" w:rsidRPr="00067397">
        <w:rPr>
          <w:rFonts w:cs="Calibri"/>
          <w:i/>
          <w:iCs/>
          <w:sz w:val="24"/>
          <w:szCs w:val="24"/>
        </w:rPr>
        <w:t xml:space="preserve"> als </w:t>
      </w:r>
      <w:r w:rsidR="00B010DD" w:rsidRPr="00067397">
        <w:rPr>
          <w:rFonts w:cs="Calibri"/>
          <w:i/>
          <w:iCs/>
          <w:sz w:val="24"/>
          <w:szCs w:val="24"/>
        </w:rPr>
        <w:t>Trost</w:t>
      </w:r>
      <w:r w:rsidR="00CF31B8" w:rsidRPr="00067397">
        <w:rPr>
          <w:rFonts w:cs="Calibri"/>
          <w:i/>
          <w:iCs/>
          <w:sz w:val="24"/>
          <w:szCs w:val="24"/>
        </w:rPr>
        <w:t>- und Trotz</w:t>
      </w:r>
      <w:r w:rsidR="002A77CF" w:rsidRPr="00067397">
        <w:rPr>
          <w:rFonts w:cs="Calibri"/>
          <w:i/>
          <w:iCs/>
          <w:sz w:val="24"/>
          <w:szCs w:val="24"/>
        </w:rPr>
        <w:t>predigt wider die umherschleichende Angst ver</w:t>
      </w:r>
      <w:r w:rsidR="00763239" w:rsidRPr="00067397">
        <w:rPr>
          <w:rFonts w:cs="Calibri"/>
          <w:i/>
          <w:iCs/>
          <w:sz w:val="24"/>
          <w:szCs w:val="24"/>
        </w:rPr>
        <w:t>breite</w:t>
      </w:r>
      <w:r w:rsidR="002A77CF" w:rsidRPr="00067397">
        <w:rPr>
          <w:rFonts w:cs="Calibri"/>
          <w:i/>
          <w:iCs/>
          <w:sz w:val="24"/>
          <w:szCs w:val="24"/>
        </w:rPr>
        <w:t xml:space="preserve">t werden, um </w:t>
      </w:r>
      <w:r w:rsidR="00FA6BE7" w:rsidRPr="00067397">
        <w:rPr>
          <w:rFonts w:cs="Calibri"/>
          <w:i/>
          <w:iCs/>
          <w:sz w:val="24"/>
          <w:szCs w:val="24"/>
        </w:rPr>
        <w:t>die</w:t>
      </w:r>
      <w:r w:rsidR="002A77CF" w:rsidRPr="00067397">
        <w:rPr>
          <w:rFonts w:cs="Calibri"/>
          <w:i/>
          <w:iCs/>
          <w:sz w:val="24"/>
          <w:szCs w:val="24"/>
        </w:rPr>
        <w:t xml:space="preserve"> Immunkräfte</w:t>
      </w:r>
      <w:r w:rsidR="00FA6BE7" w:rsidRPr="00067397">
        <w:rPr>
          <w:rFonts w:cs="Calibri"/>
          <w:i/>
          <w:iCs/>
          <w:sz w:val="24"/>
          <w:szCs w:val="24"/>
        </w:rPr>
        <w:t xml:space="preserve"> der Seele</w:t>
      </w:r>
      <w:r w:rsidR="002A77CF" w:rsidRPr="00067397">
        <w:rPr>
          <w:rFonts w:cs="Calibri"/>
          <w:i/>
          <w:iCs/>
          <w:sz w:val="24"/>
          <w:szCs w:val="24"/>
        </w:rPr>
        <w:t xml:space="preserve"> zu stärken. </w:t>
      </w:r>
      <w:r w:rsidRPr="00067397">
        <w:rPr>
          <w:rFonts w:cs="Calibri"/>
          <w:i/>
          <w:iCs/>
          <w:sz w:val="24"/>
          <w:szCs w:val="24"/>
        </w:rPr>
        <w:t xml:space="preserve"> </w:t>
      </w:r>
    </w:p>
    <w:p w:rsidR="002B4BFF" w:rsidRPr="00067397" w:rsidRDefault="002B4BFF" w:rsidP="002B4BFF">
      <w:pPr>
        <w:spacing w:after="0"/>
        <w:jc w:val="both"/>
        <w:rPr>
          <w:rFonts w:cs="Calibri"/>
          <w:sz w:val="24"/>
          <w:szCs w:val="24"/>
        </w:rPr>
      </w:pPr>
    </w:p>
    <w:p w:rsidR="00FB646A" w:rsidRPr="00067397" w:rsidRDefault="00FB646A" w:rsidP="002B4BFF">
      <w:pPr>
        <w:spacing w:after="0"/>
        <w:jc w:val="both"/>
        <w:rPr>
          <w:rFonts w:cs="Calibri"/>
          <w:sz w:val="24"/>
          <w:szCs w:val="24"/>
        </w:rPr>
      </w:pPr>
    </w:p>
    <w:p w:rsidR="004A7229" w:rsidRPr="00067397" w:rsidRDefault="00882F87" w:rsidP="00763239">
      <w:pPr>
        <w:spacing w:after="0"/>
        <w:jc w:val="center"/>
        <w:rPr>
          <w:rFonts w:cs="Calibri"/>
          <w:i/>
          <w:iCs/>
          <w:sz w:val="24"/>
          <w:szCs w:val="24"/>
        </w:rPr>
      </w:pPr>
      <w:r w:rsidRPr="00067397">
        <w:rPr>
          <w:rFonts w:cs="Calibri"/>
          <w:i/>
          <w:iCs/>
          <w:sz w:val="24"/>
          <w:szCs w:val="24"/>
        </w:rPr>
        <w:t>Das Hohelied des Trostes</w:t>
      </w:r>
      <w:r w:rsidR="009C6D20" w:rsidRPr="00067397">
        <w:rPr>
          <w:rFonts w:cs="Calibri"/>
          <w:i/>
          <w:iCs/>
          <w:sz w:val="24"/>
          <w:szCs w:val="24"/>
        </w:rPr>
        <w:t xml:space="preserve"> (2. Kor.</w:t>
      </w:r>
      <w:r w:rsidR="00763239" w:rsidRPr="00067397">
        <w:rPr>
          <w:rFonts w:cs="Calibri"/>
          <w:i/>
          <w:iCs/>
          <w:sz w:val="24"/>
          <w:szCs w:val="24"/>
        </w:rPr>
        <w:t xml:space="preserve"> </w:t>
      </w:r>
      <w:r w:rsidR="009C6D20" w:rsidRPr="00067397">
        <w:rPr>
          <w:rFonts w:cs="Calibri"/>
          <w:i/>
          <w:iCs/>
          <w:sz w:val="24"/>
          <w:szCs w:val="24"/>
        </w:rPr>
        <w:t>1, 3-4)</w:t>
      </w:r>
    </w:p>
    <w:p w:rsidR="00882F87" w:rsidRPr="00067397" w:rsidRDefault="00882F87" w:rsidP="00763239">
      <w:pPr>
        <w:spacing w:after="0"/>
        <w:jc w:val="center"/>
        <w:rPr>
          <w:rFonts w:cs="Calibri"/>
          <w:i/>
          <w:sz w:val="24"/>
          <w:szCs w:val="24"/>
        </w:rPr>
      </w:pPr>
      <w:r w:rsidRPr="00067397">
        <w:rPr>
          <w:rFonts w:cs="Calibri"/>
          <w:i/>
          <w:sz w:val="24"/>
          <w:szCs w:val="24"/>
        </w:rPr>
        <w:t>Gelobt sei Gott, der Vater unseres Herrn Jesus Christus,</w:t>
      </w:r>
    </w:p>
    <w:p w:rsidR="00882F87" w:rsidRPr="00067397" w:rsidRDefault="00882F87" w:rsidP="00763239">
      <w:pPr>
        <w:spacing w:after="0"/>
        <w:jc w:val="center"/>
        <w:rPr>
          <w:rFonts w:cs="Calibri"/>
          <w:i/>
          <w:sz w:val="24"/>
          <w:szCs w:val="24"/>
        </w:rPr>
      </w:pPr>
      <w:r w:rsidRPr="00067397">
        <w:rPr>
          <w:rFonts w:cs="Calibri"/>
          <w:i/>
          <w:sz w:val="24"/>
          <w:szCs w:val="24"/>
        </w:rPr>
        <w:t>der Vater der Barmherzigkeit und Gottes allen Trostes,</w:t>
      </w:r>
    </w:p>
    <w:p w:rsidR="00882F87" w:rsidRPr="00067397" w:rsidRDefault="00882F87" w:rsidP="00763239">
      <w:pPr>
        <w:spacing w:after="0"/>
        <w:jc w:val="center"/>
        <w:rPr>
          <w:rFonts w:cs="Calibri"/>
          <w:i/>
          <w:sz w:val="24"/>
          <w:szCs w:val="24"/>
        </w:rPr>
      </w:pPr>
      <w:r w:rsidRPr="00067397">
        <w:rPr>
          <w:rFonts w:cs="Calibri"/>
          <w:i/>
          <w:sz w:val="24"/>
          <w:szCs w:val="24"/>
        </w:rPr>
        <w:t>der uns tröstet in aller unserer Trübsal,</w:t>
      </w:r>
    </w:p>
    <w:p w:rsidR="00882F87" w:rsidRPr="00067397" w:rsidRDefault="00882F87" w:rsidP="00763239">
      <w:pPr>
        <w:spacing w:after="0"/>
        <w:jc w:val="center"/>
        <w:rPr>
          <w:rFonts w:cs="Calibri"/>
          <w:i/>
          <w:sz w:val="24"/>
          <w:szCs w:val="24"/>
        </w:rPr>
      </w:pPr>
      <w:r w:rsidRPr="00067397">
        <w:rPr>
          <w:rFonts w:cs="Calibri"/>
          <w:i/>
          <w:sz w:val="24"/>
          <w:szCs w:val="24"/>
        </w:rPr>
        <w:t>damit wir auch trösten können, die in allerlei Trübsal sind,</w:t>
      </w:r>
    </w:p>
    <w:p w:rsidR="00882F87" w:rsidRPr="00067397" w:rsidRDefault="00882F87" w:rsidP="00763239">
      <w:pPr>
        <w:spacing w:after="0"/>
        <w:jc w:val="center"/>
        <w:rPr>
          <w:rFonts w:cs="Calibri"/>
          <w:i/>
          <w:sz w:val="24"/>
          <w:szCs w:val="24"/>
        </w:rPr>
      </w:pPr>
      <w:r w:rsidRPr="00067397">
        <w:rPr>
          <w:rFonts w:cs="Calibri"/>
          <w:i/>
          <w:sz w:val="24"/>
          <w:szCs w:val="24"/>
        </w:rPr>
        <w:t>mit dem Trost, mit dem wir selber getröstet werden von Gott.</w:t>
      </w:r>
    </w:p>
    <w:p w:rsidR="00882F87" w:rsidRPr="00067397" w:rsidRDefault="00882F87" w:rsidP="00763239">
      <w:pPr>
        <w:spacing w:after="0"/>
        <w:jc w:val="center"/>
        <w:rPr>
          <w:rFonts w:cs="Calibri"/>
          <w:i/>
          <w:sz w:val="24"/>
          <w:szCs w:val="24"/>
        </w:rPr>
      </w:pPr>
      <w:r w:rsidRPr="00067397">
        <w:rPr>
          <w:rFonts w:cs="Calibri"/>
          <w:i/>
          <w:sz w:val="24"/>
          <w:szCs w:val="24"/>
        </w:rPr>
        <w:t>Denn wie die Leiden Christi reichlich über uns kommen,</w:t>
      </w:r>
    </w:p>
    <w:p w:rsidR="00882F87" w:rsidRPr="00067397" w:rsidRDefault="00882F87" w:rsidP="00763239">
      <w:pPr>
        <w:spacing w:after="0"/>
        <w:jc w:val="center"/>
        <w:rPr>
          <w:rFonts w:cs="Calibri"/>
          <w:i/>
          <w:sz w:val="24"/>
          <w:szCs w:val="24"/>
        </w:rPr>
      </w:pPr>
      <w:r w:rsidRPr="00067397">
        <w:rPr>
          <w:rFonts w:cs="Calibri"/>
          <w:i/>
          <w:sz w:val="24"/>
          <w:szCs w:val="24"/>
        </w:rPr>
        <w:t>so werden wir auch reichlich getröstet durch Christus.</w:t>
      </w:r>
    </w:p>
    <w:p w:rsidR="00A31AC2" w:rsidRPr="00067397" w:rsidRDefault="00A31AC2" w:rsidP="002B4BFF">
      <w:pPr>
        <w:spacing w:after="0"/>
        <w:rPr>
          <w:rFonts w:cs="Calibri"/>
          <w:sz w:val="24"/>
          <w:szCs w:val="24"/>
        </w:rPr>
      </w:pPr>
    </w:p>
    <w:p w:rsidR="00F07AAD" w:rsidRPr="00067397" w:rsidRDefault="00F07AAD" w:rsidP="002B4BFF">
      <w:pPr>
        <w:spacing w:after="0"/>
        <w:rPr>
          <w:rFonts w:cs="Calibri"/>
          <w:sz w:val="24"/>
          <w:szCs w:val="24"/>
        </w:rPr>
      </w:pPr>
      <w:r w:rsidRPr="00067397">
        <w:rPr>
          <w:rFonts w:cs="Calibri"/>
          <w:sz w:val="24"/>
          <w:szCs w:val="24"/>
        </w:rPr>
        <w:t>Liebe Gemeinde</w:t>
      </w:r>
      <w:r w:rsidR="001B198D">
        <w:rPr>
          <w:rFonts w:cs="Calibri"/>
          <w:sz w:val="24"/>
          <w:szCs w:val="24"/>
        </w:rPr>
        <w:t>,</w:t>
      </w:r>
    </w:p>
    <w:p w:rsidR="00F07AAD" w:rsidRPr="00067397" w:rsidRDefault="00F07AAD" w:rsidP="002B4BFF">
      <w:pPr>
        <w:spacing w:after="0"/>
        <w:jc w:val="both"/>
        <w:rPr>
          <w:rFonts w:cs="Calibri"/>
          <w:sz w:val="24"/>
          <w:szCs w:val="24"/>
        </w:rPr>
      </w:pPr>
      <w:r w:rsidRPr="00067397">
        <w:rPr>
          <w:rFonts w:cs="Calibri"/>
          <w:sz w:val="24"/>
          <w:szCs w:val="24"/>
        </w:rPr>
        <w:t xml:space="preserve">Warum ist das </w:t>
      </w:r>
      <w:r w:rsidR="00B27BEF" w:rsidRPr="00067397">
        <w:rPr>
          <w:rFonts w:cs="Calibri"/>
          <w:sz w:val="24"/>
          <w:szCs w:val="24"/>
        </w:rPr>
        <w:t>„</w:t>
      </w:r>
      <w:r w:rsidRPr="00067397">
        <w:rPr>
          <w:rFonts w:cs="Calibri"/>
          <w:sz w:val="24"/>
          <w:szCs w:val="24"/>
        </w:rPr>
        <w:t>Hohelied der Liebe</w:t>
      </w:r>
      <w:r w:rsidR="00B27BEF" w:rsidRPr="00067397">
        <w:rPr>
          <w:rFonts w:cs="Calibri"/>
          <w:sz w:val="24"/>
          <w:szCs w:val="24"/>
        </w:rPr>
        <w:t>“</w:t>
      </w:r>
      <w:r w:rsidRPr="00067397">
        <w:rPr>
          <w:rFonts w:cs="Calibri"/>
          <w:sz w:val="24"/>
          <w:szCs w:val="24"/>
        </w:rPr>
        <w:t xml:space="preserve"> </w:t>
      </w:r>
      <w:r w:rsidR="00B4574F" w:rsidRPr="00067397">
        <w:rPr>
          <w:rFonts w:cs="Calibri"/>
          <w:sz w:val="24"/>
          <w:szCs w:val="24"/>
        </w:rPr>
        <w:t xml:space="preserve">so viel bekannter als das </w:t>
      </w:r>
      <w:r w:rsidR="007C6809" w:rsidRPr="00067397">
        <w:rPr>
          <w:rFonts w:cs="Calibri"/>
          <w:sz w:val="24"/>
          <w:szCs w:val="24"/>
        </w:rPr>
        <w:t>„</w:t>
      </w:r>
      <w:r w:rsidR="00B4574F" w:rsidRPr="00067397">
        <w:rPr>
          <w:rFonts w:cs="Calibri"/>
          <w:sz w:val="24"/>
          <w:szCs w:val="24"/>
        </w:rPr>
        <w:t>Hohelied des Trostes</w:t>
      </w:r>
      <w:r w:rsidR="007C6809" w:rsidRPr="00067397">
        <w:rPr>
          <w:rFonts w:cs="Calibri"/>
          <w:sz w:val="24"/>
          <w:szCs w:val="24"/>
        </w:rPr>
        <w:t>“</w:t>
      </w:r>
      <w:r w:rsidR="00B4574F" w:rsidRPr="00067397">
        <w:rPr>
          <w:rFonts w:cs="Calibri"/>
          <w:sz w:val="24"/>
          <w:szCs w:val="24"/>
        </w:rPr>
        <w:t>? Weil uns das Wort „Liebe“ viel glatt</w:t>
      </w:r>
      <w:r w:rsidR="009C6D20" w:rsidRPr="00067397">
        <w:rPr>
          <w:rFonts w:cs="Calibri"/>
          <w:sz w:val="24"/>
          <w:szCs w:val="24"/>
        </w:rPr>
        <w:t>er eingeht als das Wort „Trost“:</w:t>
      </w:r>
      <w:r w:rsidR="00B4574F" w:rsidRPr="00067397">
        <w:rPr>
          <w:rFonts w:cs="Calibri"/>
          <w:sz w:val="24"/>
          <w:szCs w:val="24"/>
        </w:rPr>
        <w:t xml:space="preserve"> „</w:t>
      </w:r>
      <w:r w:rsidR="00B4574F" w:rsidRPr="00067397">
        <w:rPr>
          <w:rFonts w:cs="Calibri"/>
          <w:i/>
          <w:sz w:val="24"/>
          <w:szCs w:val="24"/>
        </w:rPr>
        <w:t>Die Liebe ist langmütig und freundlich, die Liebe eifert nicht, die Liebe treibt nicht Mutwillen</w:t>
      </w:r>
      <w:r w:rsidR="00DA639B" w:rsidRPr="00067397">
        <w:rPr>
          <w:rFonts w:cs="Calibri"/>
          <w:i/>
          <w:sz w:val="24"/>
          <w:szCs w:val="24"/>
        </w:rPr>
        <w:t xml:space="preserve"> </w:t>
      </w:r>
      <w:r w:rsidR="00B4574F" w:rsidRPr="00067397">
        <w:rPr>
          <w:rFonts w:cs="Calibri"/>
          <w:i/>
          <w:sz w:val="24"/>
          <w:szCs w:val="24"/>
        </w:rPr>
        <w:t>…</w:t>
      </w:r>
      <w:r w:rsidR="00DA639B" w:rsidRPr="00067397">
        <w:rPr>
          <w:rFonts w:cs="Calibri"/>
          <w:i/>
          <w:sz w:val="24"/>
          <w:szCs w:val="24"/>
        </w:rPr>
        <w:t xml:space="preserve"> </w:t>
      </w:r>
      <w:r w:rsidR="00B4574F" w:rsidRPr="00067397">
        <w:rPr>
          <w:rFonts w:cs="Calibri"/>
          <w:i/>
          <w:sz w:val="24"/>
          <w:szCs w:val="24"/>
        </w:rPr>
        <w:t xml:space="preserve">die Liebe hört </w:t>
      </w:r>
      <w:r w:rsidR="000D47B3" w:rsidRPr="00067397">
        <w:rPr>
          <w:rFonts w:cs="Calibri"/>
          <w:i/>
          <w:sz w:val="24"/>
          <w:szCs w:val="24"/>
        </w:rPr>
        <w:t>nimmer</w:t>
      </w:r>
      <w:r w:rsidR="00B4574F" w:rsidRPr="00067397">
        <w:rPr>
          <w:rFonts w:cs="Calibri"/>
          <w:i/>
          <w:sz w:val="24"/>
          <w:szCs w:val="24"/>
        </w:rPr>
        <w:t xml:space="preserve"> auf</w:t>
      </w:r>
      <w:r w:rsidR="00B4574F" w:rsidRPr="00067397">
        <w:rPr>
          <w:rFonts w:cs="Calibri"/>
          <w:sz w:val="24"/>
          <w:szCs w:val="24"/>
        </w:rPr>
        <w:t>“ – ja, das geht</w:t>
      </w:r>
      <w:r w:rsidR="00D53C28" w:rsidRPr="00067397">
        <w:rPr>
          <w:rFonts w:cs="Calibri"/>
          <w:sz w:val="24"/>
          <w:szCs w:val="24"/>
        </w:rPr>
        <w:t xml:space="preserve"> ein</w:t>
      </w:r>
      <w:r w:rsidR="00B4574F" w:rsidRPr="00067397">
        <w:rPr>
          <w:rFonts w:cs="Calibri"/>
          <w:sz w:val="24"/>
          <w:szCs w:val="24"/>
        </w:rPr>
        <w:t xml:space="preserve"> wie Honig .</w:t>
      </w:r>
    </w:p>
    <w:p w:rsidR="00B4574F" w:rsidRPr="00067397" w:rsidRDefault="00B4574F" w:rsidP="002B4BFF">
      <w:pPr>
        <w:spacing w:after="0"/>
        <w:jc w:val="both"/>
        <w:rPr>
          <w:rFonts w:cs="Calibri"/>
          <w:sz w:val="24"/>
          <w:szCs w:val="24"/>
        </w:rPr>
      </w:pPr>
      <w:r w:rsidRPr="00067397">
        <w:rPr>
          <w:rFonts w:cs="Calibri"/>
          <w:sz w:val="24"/>
          <w:szCs w:val="24"/>
        </w:rPr>
        <w:t xml:space="preserve">Dagegen „Trost“? </w:t>
      </w:r>
      <w:r w:rsidR="000D47B3" w:rsidRPr="00067397">
        <w:rPr>
          <w:rFonts w:cs="Calibri"/>
          <w:sz w:val="24"/>
          <w:szCs w:val="24"/>
        </w:rPr>
        <w:t>Man denkt an T</w:t>
      </w:r>
      <w:r w:rsidRPr="00067397">
        <w:rPr>
          <w:rFonts w:cs="Calibri"/>
          <w:sz w:val="24"/>
          <w:szCs w:val="24"/>
        </w:rPr>
        <w:t>rostbonbons, Vertröstungen, Trostpflaster</w:t>
      </w:r>
      <w:r w:rsidR="000D47B3" w:rsidRPr="00067397">
        <w:rPr>
          <w:rFonts w:cs="Calibri"/>
          <w:sz w:val="24"/>
          <w:szCs w:val="24"/>
        </w:rPr>
        <w:t>, an</w:t>
      </w:r>
      <w:r w:rsidR="000D3B74" w:rsidRPr="00067397">
        <w:rPr>
          <w:rFonts w:cs="Calibri"/>
          <w:sz w:val="24"/>
          <w:szCs w:val="24"/>
        </w:rPr>
        <w:t xml:space="preserve"> Tränen, Weinen und </w:t>
      </w:r>
      <w:r w:rsidR="009C6D20" w:rsidRPr="00067397">
        <w:rPr>
          <w:rFonts w:cs="Calibri"/>
          <w:sz w:val="24"/>
          <w:szCs w:val="24"/>
        </w:rPr>
        <w:t>Traurigkeit</w:t>
      </w:r>
      <w:r w:rsidR="000D3B74" w:rsidRPr="00067397">
        <w:rPr>
          <w:rFonts w:cs="Calibri"/>
          <w:sz w:val="24"/>
          <w:szCs w:val="24"/>
        </w:rPr>
        <w:t xml:space="preserve">. </w:t>
      </w:r>
      <w:r w:rsidR="000D47B3" w:rsidRPr="00067397">
        <w:rPr>
          <w:rFonts w:cs="Calibri"/>
          <w:sz w:val="24"/>
          <w:szCs w:val="24"/>
        </w:rPr>
        <w:t xml:space="preserve">Wir </w:t>
      </w:r>
      <w:r w:rsidR="000D3B74" w:rsidRPr="00067397">
        <w:rPr>
          <w:rFonts w:cs="Calibri"/>
          <w:sz w:val="24"/>
          <w:szCs w:val="24"/>
        </w:rPr>
        <w:t xml:space="preserve"> greifen nach </w:t>
      </w:r>
      <w:r w:rsidR="000D47B3" w:rsidRPr="00067397">
        <w:rPr>
          <w:rFonts w:cs="Calibri"/>
          <w:sz w:val="24"/>
          <w:szCs w:val="24"/>
        </w:rPr>
        <w:t>dem</w:t>
      </w:r>
      <w:r w:rsidR="000D3B74" w:rsidRPr="00067397">
        <w:rPr>
          <w:rFonts w:cs="Calibri"/>
          <w:sz w:val="24"/>
          <w:szCs w:val="24"/>
        </w:rPr>
        <w:t xml:space="preserve"> Taschentuch. Wer möchte schon auf Trost angewiesen sein</w:t>
      </w:r>
      <w:r w:rsidR="009C6D20" w:rsidRPr="00067397">
        <w:rPr>
          <w:rFonts w:cs="Calibri"/>
          <w:sz w:val="24"/>
          <w:szCs w:val="24"/>
        </w:rPr>
        <w:t>?</w:t>
      </w:r>
      <w:r w:rsidR="000D3B74" w:rsidRPr="00067397">
        <w:rPr>
          <w:rFonts w:cs="Calibri"/>
          <w:sz w:val="24"/>
          <w:szCs w:val="24"/>
        </w:rPr>
        <w:t xml:space="preserve"> Bloß das nicht!</w:t>
      </w:r>
    </w:p>
    <w:p w:rsidR="00FA6BE7" w:rsidRPr="00067397" w:rsidRDefault="000D47B3" w:rsidP="002B4BFF">
      <w:pPr>
        <w:spacing w:after="0"/>
        <w:jc w:val="both"/>
        <w:rPr>
          <w:rFonts w:cs="Calibri"/>
          <w:sz w:val="24"/>
          <w:szCs w:val="24"/>
        </w:rPr>
      </w:pPr>
      <w:r w:rsidRPr="00067397">
        <w:rPr>
          <w:rFonts w:cs="Calibri"/>
          <w:sz w:val="24"/>
          <w:szCs w:val="24"/>
        </w:rPr>
        <w:t>D</w:t>
      </w:r>
      <w:r w:rsidR="009C6D20" w:rsidRPr="00067397">
        <w:rPr>
          <w:rFonts w:cs="Calibri"/>
          <w:sz w:val="24"/>
          <w:szCs w:val="24"/>
        </w:rPr>
        <w:t xml:space="preserve">ennoch </w:t>
      </w:r>
      <w:r w:rsidRPr="00067397">
        <w:rPr>
          <w:rFonts w:cs="Calibri"/>
          <w:sz w:val="24"/>
          <w:szCs w:val="24"/>
        </w:rPr>
        <w:t xml:space="preserve">sind wir </w:t>
      </w:r>
      <w:r w:rsidR="000D3B74" w:rsidRPr="00067397">
        <w:rPr>
          <w:rFonts w:cs="Calibri"/>
          <w:sz w:val="24"/>
          <w:szCs w:val="24"/>
        </w:rPr>
        <w:t>auf Trost angewiesen</w:t>
      </w:r>
      <w:r w:rsidRPr="00067397">
        <w:rPr>
          <w:rFonts w:cs="Calibri"/>
          <w:sz w:val="24"/>
          <w:szCs w:val="24"/>
        </w:rPr>
        <w:t xml:space="preserve">, </w:t>
      </w:r>
      <w:r w:rsidR="000D3B74" w:rsidRPr="00067397">
        <w:rPr>
          <w:rFonts w:cs="Calibri"/>
          <w:sz w:val="24"/>
          <w:szCs w:val="24"/>
        </w:rPr>
        <w:t>wenn uns</w:t>
      </w:r>
      <w:r w:rsidR="00476419" w:rsidRPr="00067397">
        <w:rPr>
          <w:rFonts w:cs="Calibri"/>
          <w:sz w:val="24"/>
          <w:szCs w:val="24"/>
        </w:rPr>
        <w:t xml:space="preserve"> Trost</w:t>
      </w:r>
      <w:r w:rsidR="000D3B74" w:rsidRPr="00067397">
        <w:rPr>
          <w:rFonts w:cs="Calibri"/>
          <w:sz w:val="24"/>
          <w:szCs w:val="24"/>
        </w:rPr>
        <w:t xml:space="preserve"> fehlt</w:t>
      </w:r>
      <w:r w:rsidR="009C6D20" w:rsidRPr="00067397">
        <w:rPr>
          <w:rFonts w:cs="Calibri"/>
          <w:sz w:val="24"/>
          <w:szCs w:val="24"/>
        </w:rPr>
        <w:t>.</w:t>
      </w:r>
      <w:r w:rsidR="000D3B74" w:rsidRPr="00067397">
        <w:rPr>
          <w:rFonts w:cs="Calibri"/>
          <w:sz w:val="24"/>
          <w:szCs w:val="24"/>
        </w:rPr>
        <w:t xml:space="preserve"> Wir sagen z.B. von einem Menschen, de</w:t>
      </w:r>
      <w:r w:rsidRPr="00067397">
        <w:rPr>
          <w:rFonts w:cs="Calibri"/>
          <w:sz w:val="24"/>
          <w:szCs w:val="24"/>
        </w:rPr>
        <w:t>r keinen Boden mehr unter den Füßen hat:</w:t>
      </w:r>
      <w:r w:rsidR="000D3B74" w:rsidRPr="00067397">
        <w:rPr>
          <w:rFonts w:cs="Calibri"/>
          <w:sz w:val="24"/>
          <w:szCs w:val="24"/>
        </w:rPr>
        <w:t xml:space="preserve"> „Der ist nicht ganz bei Trost!“ </w:t>
      </w:r>
      <w:r w:rsidRPr="00067397">
        <w:rPr>
          <w:rFonts w:cs="Calibri"/>
          <w:sz w:val="24"/>
          <w:szCs w:val="24"/>
        </w:rPr>
        <w:t>Ihm</w:t>
      </w:r>
      <w:r w:rsidR="000D3B74" w:rsidRPr="00067397">
        <w:rPr>
          <w:rFonts w:cs="Calibri"/>
          <w:sz w:val="24"/>
          <w:szCs w:val="24"/>
        </w:rPr>
        <w:t xml:space="preserve"> fehlt eigentlich alles. Er hat die Orientierung i</w:t>
      </w:r>
      <w:r w:rsidRPr="00067397">
        <w:rPr>
          <w:rFonts w:cs="Calibri"/>
          <w:sz w:val="24"/>
          <w:szCs w:val="24"/>
        </w:rPr>
        <w:t>n seine</w:t>
      </w:r>
      <w:r w:rsidR="000D3B74" w:rsidRPr="00067397">
        <w:rPr>
          <w:rFonts w:cs="Calibri"/>
          <w:sz w:val="24"/>
          <w:szCs w:val="24"/>
        </w:rPr>
        <w:t>m Leben verloren</w:t>
      </w:r>
      <w:r w:rsidRPr="00067397">
        <w:rPr>
          <w:rFonts w:cs="Calibri"/>
          <w:sz w:val="24"/>
          <w:szCs w:val="24"/>
        </w:rPr>
        <w:t xml:space="preserve">, er </w:t>
      </w:r>
      <w:r w:rsidR="000D3B74" w:rsidRPr="00067397">
        <w:rPr>
          <w:rFonts w:cs="Calibri"/>
          <w:sz w:val="24"/>
          <w:szCs w:val="24"/>
        </w:rPr>
        <w:t>ist irgendwie daneben</w:t>
      </w:r>
      <w:r w:rsidRPr="00067397">
        <w:rPr>
          <w:rFonts w:cs="Calibri"/>
          <w:sz w:val="24"/>
          <w:szCs w:val="24"/>
        </w:rPr>
        <w:t xml:space="preserve"> und </w:t>
      </w:r>
      <w:r w:rsidR="000D3B74" w:rsidRPr="00067397">
        <w:rPr>
          <w:rFonts w:cs="Calibri"/>
          <w:sz w:val="24"/>
          <w:szCs w:val="24"/>
        </w:rPr>
        <w:t>macht einen hoffnungslosen Eindruck.</w:t>
      </w:r>
      <w:r w:rsidR="00B27BEF" w:rsidRPr="00067397">
        <w:rPr>
          <w:rFonts w:cs="Calibri"/>
          <w:sz w:val="24"/>
          <w:szCs w:val="24"/>
        </w:rPr>
        <w:t xml:space="preserve"> </w:t>
      </w:r>
    </w:p>
    <w:p w:rsidR="000D3B74" w:rsidRPr="00067397" w:rsidRDefault="00B27BEF" w:rsidP="002B4BFF">
      <w:pPr>
        <w:spacing w:after="0"/>
        <w:jc w:val="both"/>
        <w:rPr>
          <w:rFonts w:cs="Calibri"/>
          <w:sz w:val="24"/>
          <w:szCs w:val="24"/>
        </w:rPr>
      </w:pPr>
      <w:r w:rsidRPr="00067397">
        <w:rPr>
          <w:rFonts w:cs="Calibri"/>
          <w:sz w:val="24"/>
          <w:szCs w:val="24"/>
        </w:rPr>
        <w:t>Wir erleben jetzt Zeiten, wo sogar ein ganzes Volk, ein ganzer Kontinent, ja fast die ganze Welt „nicht ganz bei Trost“ ist. Pandemische Zeiten sind angebrochen und mit ihnen die Pa</w:t>
      </w:r>
      <w:r w:rsidRPr="00067397">
        <w:rPr>
          <w:rFonts w:cs="Calibri"/>
          <w:sz w:val="24"/>
          <w:szCs w:val="24"/>
        </w:rPr>
        <w:lastRenderedPageBreak/>
        <w:t>nik, die Hysterie, das blanke Entsetzen. Ein bedrückendes Verstummen breitet sich aus, wenn wir schreckliche Fernsehbilder aus Italien sehen</w:t>
      </w:r>
      <w:r w:rsidR="00DC215F" w:rsidRPr="00067397">
        <w:rPr>
          <w:rFonts w:cs="Calibri"/>
          <w:sz w:val="24"/>
          <w:szCs w:val="24"/>
        </w:rPr>
        <w:t>. Kommt das vielleicht auch zu uns? Mein</w:t>
      </w:r>
      <w:r w:rsidR="009939E9" w:rsidRPr="00067397">
        <w:rPr>
          <w:rFonts w:cs="Calibri"/>
          <w:sz w:val="24"/>
          <w:szCs w:val="24"/>
        </w:rPr>
        <w:t xml:space="preserve"> Gott, was dann? Werden wir </w:t>
      </w:r>
      <w:r w:rsidR="00DC215F" w:rsidRPr="00067397">
        <w:rPr>
          <w:rFonts w:cs="Calibri"/>
          <w:sz w:val="24"/>
          <w:szCs w:val="24"/>
        </w:rPr>
        <w:t xml:space="preserve"> vielleicht auch eingesperrt in unseren Wohnungen, bis uns die Decke auf den Kopf fällt?</w:t>
      </w:r>
    </w:p>
    <w:p w:rsidR="009C6D20" w:rsidRPr="00067397" w:rsidRDefault="00DC215F" w:rsidP="002B4BFF">
      <w:pPr>
        <w:spacing w:after="0"/>
        <w:jc w:val="both"/>
        <w:rPr>
          <w:rFonts w:cs="Calibri"/>
          <w:sz w:val="24"/>
          <w:szCs w:val="24"/>
        </w:rPr>
      </w:pPr>
      <w:r w:rsidRPr="00067397">
        <w:rPr>
          <w:rFonts w:cs="Calibri"/>
          <w:sz w:val="24"/>
          <w:szCs w:val="24"/>
        </w:rPr>
        <w:t xml:space="preserve">Jetzt zeigt sich </w:t>
      </w:r>
      <w:r w:rsidR="008F5BE6" w:rsidRPr="00067397">
        <w:rPr>
          <w:rFonts w:cs="Calibri"/>
          <w:sz w:val="24"/>
          <w:szCs w:val="24"/>
        </w:rPr>
        <w:t>Trost</w:t>
      </w:r>
      <w:r w:rsidRPr="00067397">
        <w:rPr>
          <w:rFonts w:cs="Calibri"/>
          <w:sz w:val="24"/>
          <w:szCs w:val="24"/>
        </w:rPr>
        <w:t xml:space="preserve"> plötzlich</w:t>
      </w:r>
      <w:r w:rsidR="008F5BE6" w:rsidRPr="00067397">
        <w:rPr>
          <w:rFonts w:cs="Calibri"/>
          <w:sz w:val="24"/>
          <w:szCs w:val="24"/>
        </w:rPr>
        <w:t xml:space="preserve"> </w:t>
      </w:r>
      <w:r w:rsidRPr="00067397">
        <w:rPr>
          <w:rFonts w:cs="Calibri"/>
          <w:sz w:val="24"/>
          <w:szCs w:val="24"/>
        </w:rPr>
        <w:t>als</w:t>
      </w:r>
      <w:r w:rsidR="008F5BE6" w:rsidRPr="00067397">
        <w:rPr>
          <w:rFonts w:cs="Calibri"/>
          <w:sz w:val="24"/>
          <w:szCs w:val="24"/>
        </w:rPr>
        <w:t xml:space="preserve"> etwas</w:t>
      </w:r>
      <w:r w:rsidRPr="00067397">
        <w:rPr>
          <w:rFonts w:cs="Calibri"/>
          <w:sz w:val="24"/>
          <w:szCs w:val="24"/>
        </w:rPr>
        <w:t xml:space="preserve"> ganz</w:t>
      </w:r>
      <w:r w:rsidR="008F5BE6" w:rsidRPr="00067397">
        <w:rPr>
          <w:rFonts w:cs="Calibri"/>
          <w:sz w:val="24"/>
          <w:szCs w:val="24"/>
        </w:rPr>
        <w:t xml:space="preserve"> Elementares. E</w:t>
      </w:r>
      <w:r w:rsidR="009C6D20" w:rsidRPr="00067397">
        <w:rPr>
          <w:rFonts w:cs="Calibri"/>
          <w:sz w:val="24"/>
          <w:szCs w:val="24"/>
        </w:rPr>
        <w:t>r</w:t>
      </w:r>
      <w:r w:rsidR="008F5BE6" w:rsidRPr="00067397">
        <w:rPr>
          <w:rFonts w:cs="Calibri"/>
          <w:sz w:val="24"/>
          <w:szCs w:val="24"/>
        </w:rPr>
        <w:t xml:space="preserve"> ist das</w:t>
      </w:r>
      <w:r w:rsidR="00476419" w:rsidRPr="00067397">
        <w:rPr>
          <w:rFonts w:cs="Calibri"/>
          <w:sz w:val="24"/>
          <w:szCs w:val="24"/>
        </w:rPr>
        <w:t xml:space="preserve"> lösende Wort in einer verstumm</w:t>
      </w:r>
      <w:r w:rsidR="008F5BE6" w:rsidRPr="00067397">
        <w:rPr>
          <w:rFonts w:cs="Calibri"/>
          <w:sz w:val="24"/>
          <w:szCs w:val="24"/>
        </w:rPr>
        <w:t>en</w:t>
      </w:r>
      <w:r w:rsidR="00476419" w:rsidRPr="00067397">
        <w:rPr>
          <w:rFonts w:cs="Calibri"/>
          <w:sz w:val="24"/>
          <w:szCs w:val="24"/>
        </w:rPr>
        <w:t>den</w:t>
      </w:r>
      <w:r w:rsidR="009C6D20" w:rsidRPr="00067397">
        <w:rPr>
          <w:rFonts w:cs="Calibri"/>
          <w:sz w:val="24"/>
          <w:szCs w:val="24"/>
        </w:rPr>
        <w:t xml:space="preserve"> Welt. Er</w:t>
      </w:r>
      <w:r w:rsidR="008F5BE6" w:rsidRPr="00067397">
        <w:rPr>
          <w:rFonts w:cs="Calibri"/>
          <w:sz w:val="24"/>
          <w:szCs w:val="24"/>
        </w:rPr>
        <w:t xml:space="preserve"> ist der Boden, auf dem du wieder Halt finde</w:t>
      </w:r>
      <w:r w:rsidRPr="00067397">
        <w:rPr>
          <w:rFonts w:cs="Calibri"/>
          <w:sz w:val="24"/>
          <w:szCs w:val="24"/>
        </w:rPr>
        <w:t>n könntest</w:t>
      </w:r>
      <w:r w:rsidR="008F5BE6" w:rsidRPr="00067397">
        <w:rPr>
          <w:rFonts w:cs="Calibri"/>
          <w:sz w:val="24"/>
          <w:szCs w:val="24"/>
        </w:rPr>
        <w:t xml:space="preserve"> und ein paar</w:t>
      </w:r>
      <w:r w:rsidR="009C6D20" w:rsidRPr="00067397">
        <w:rPr>
          <w:rFonts w:cs="Calibri"/>
          <w:sz w:val="24"/>
          <w:szCs w:val="24"/>
        </w:rPr>
        <w:t xml:space="preserve"> feste Schritte gehen kannst. Er</w:t>
      </w:r>
      <w:r w:rsidR="008F5BE6" w:rsidRPr="00067397">
        <w:rPr>
          <w:rFonts w:cs="Calibri"/>
          <w:sz w:val="24"/>
          <w:szCs w:val="24"/>
        </w:rPr>
        <w:t xml:space="preserve"> ist der Strohhalm, an den du dich klammern kannst</w:t>
      </w:r>
      <w:r w:rsidR="00CC4E00" w:rsidRPr="00067397">
        <w:rPr>
          <w:rFonts w:cs="Calibri"/>
          <w:sz w:val="24"/>
          <w:szCs w:val="24"/>
        </w:rPr>
        <w:t xml:space="preserve">, wenn dir das Wasser bis zu Halse </w:t>
      </w:r>
      <w:r w:rsidR="000D47B3" w:rsidRPr="00067397">
        <w:rPr>
          <w:rFonts w:cs="Calibri"/>
          <w:sz w:val="24"/>
          <w:szCs w:val="24"/>
        </w:rPr>
        <w:t>steht,</w:t>
      </w:r>
      <w:r w:rsidR="00CC4E00" w:rsidRPr="00067397">
        <w:rPr>
          <w:rFonts w:cs="Calibri"/>
          <w:sz w:val="24"/>
          <w:szCs w:val="24"/>
        </w:rPr>
        <w:t xml:space="preserve"> ein Strohhalm, der w</w:t>
      </w:r>
      <w:r w:rsidR="000D47B3" w:rsidRPr="00067397">
        <w:rPr>
          <w:rFonts w:cs="Calibri"/>
          <w:sz w:val="24"/>
          <w:szCs w:val="24"/>
        </w:rPr>
        <w:t xml:space="preserve">underbarer Weise desto </w:t>
      </w:r>
      <w:r w:rsidR="00CC4E00" w:rsidRPr="00067397">
        <w:rPr>
          <w:rFonts w:cs="Calibri"/>
          <w:sz w:val="24"/>
          <w:szCs w:val="24"/>
        </w:rPr>
        <w:t xml:space="preserve">fester wird, </w:t>
      </w:r>
      <w:r w:rsidR="000D47B3" w:rsidRPr="00067397">
        <w:rPr>
          <w:rFonts w:cs="Calibri"/>
          <w:sz w:val="24"/>
          <w:szCs w:val="24"/>
        </w:rPr>
        <w:t>je mehr Du i</w:t>
      </w:r>
      <w:r w:rsidR="006C1EC4" w:rsidRPr="00067397">
        <w:rPr>
          <w:rFonts w:cs="Calibri"/>
          <w:sz w:val="24"/>
          <w:szCs w:val="24"/>
        </w:rPr>
        <w:t xml:space="preserve">hm traust und dich </w:t>
      </w:r>
      <w:r w:rsidR="000D47B3" w:rsidRPr="00067397">
        <w:rPr>
          <w:rFonts w:cs="Calibri"/>
          <w:sz w:val="24"/>
          <w:szCs w:val="24"/>
        </w:rPr>
        <w:t xml:space="preserve">an ihm festhältst. Trost </w:t>
      </w:r>
      <w:r w:rsidR="009C6D20" w:rsidRPr="00067397">
        <w:rPr>
          <w:rFonts w:cs="Calibri"/>
          <w:sz w:val="24"/>
          <w:szCs w:val="24"/>
        </w:rPr>
        <w:t xml:space="preserve">öffnet dir </w:t>
      </w:r>
      <w:r w:rsidR="000D47B3" w:rsidRPr="00067397">
        <w:rPr>
          <w:rFonts w:cs="Calibri"/>
          <w:sz w:val="24"/>
          <w:szCs w:val="24"/>
        </w:rPr>
        <w:t xml:space="preserve">wieder </w:t>
      </w:r>
      <w:r w:rsidR="009C6D20" w:rsidRPr="00067397">
        <w:rPr>
          <w:rFonts w:cs="Calibri"/>
          <w:sz w:val="24"/>
          <w:szCs w:val="24"/>
        </w:rPr>
        <w:t>d</w:t>
      </w:r>
      <w:r w:rsidR="00887516" w:rsidRPr="00067397">
        <w:rPr>
          <w:rFonts w:cs="Calibri"/>
          <w:sz w:val="24"/>
          <w:szCs w:val="24"/>
        </w:rPr>
        <w:t>ie</w:t>
      </w:r>
      <w:r w:rsidR="009C6D20" w:rsidRPr="00067397">
        <w:rPr>
          <w:rFonts w:cs="Calibri"/>
          <w:sz w:val="24"/>
          <w:szCs w:val="24"/>
        </w:rPr>
        <w:t xml:space="preserve"> Welt, s</w:t>
      </w:r>
      <w:r w:rsidR="000D47B3" w:rsidRPr="00067397">
        <w:rPr>
          <w:rFonts w:cs="Calibri"/>
          <w:sz w:val="24"/>
          <w:szCs w:val="24"/>
        </w:rPr>
        <w:t xml:space="preserve">o dass dir die Decke nicht </w:t>
      </w:r>
      <w:r w:rsidR="009C6D20" w:rsidRPr="00067397">
        <w:rPr>
          <w:rFonts w:cs="Calibri"/>
          <w:sz w:val="24"/>
          <w:szCs w:val="24"/>
        </w:rPr>
        <w:t xml:space="preserve">auf den Kopf fällt. </w:t>
      </w:r>
    </w:p>
    <w:p w:rsidR="00CC4E00" w:rsidRPr="00067397" w:rsidRDefault="009C6D20" w:rsidP="002B4BFF">
      <w:pPr>
        <w:spacing w:after="0"/>
        <w:jc w:val="both"/>
        <w:rPr>
          <w:rFonts w:cs="Calibri"/>
          <w:sz w:val="24"/>
          <w:szCs w:val="24"/>
        </w:rPr>
      </w:pPr>
      <w:r w:rsidRPr="00067397">
        <w:rPr>
          <w:rFonts w:cs="Calibri"/>
          <w:sz w:val="24"/>
          <w:szCs w:val="24"/>
        </w:rPr>
        <w:t>E</w:t>
      </w:r>
      <w:r w:rsidR="00CC4E00" w:rsidRPr="00067397">
        <w:rPr>
          <w:rFonts w:cs="Calibri"/>
          <w:sz w:val="24"/>
          <w:szCs w:val="24"/>
        </w:rPr>
        <w:t xml:space="preserve">s ist Zeit, dass wir uns um Trost kümmern und </w:t>
      </w:r>
      <w:r w:rsidR="00DC215F" w:rsidRPr="00067397">
        <w:rPr>
          <w:rFonts w:cs="Calibri"/>
          <w:sz w:val="24"/>
          <w:szCs w:val="24"/>
        </w:rPr>
        <w:t>seinen Klang in unsere</w:t>
      </w:r>
      <w:r w:rsidR="00CC4E00" w:rsidRPr="00067397">
        <w:rPr>
          <w:rFonts w:cs="Calibri"/>
          <w:sz w:val="24"/>
          <w:szCs w:val="24"/>
        </w:rPr>
        <w:t xml:space="preserve"> Seele</w:t>
      </w:r>
      <w:r w:rsidR="00DC215F" w:rsidRPr="00067397">
        <w:rPr>
          <w:rFonts w:cs="Calibri"/>
          <w:sz w:val="24"/>
          <w:szCs w:val="24"/>
        </w:rPr>
        <w:t xml:space="preserve"> hinein klingen lassen. Es ist Zeit, dass wir ein tröstliches Wort vernehmen, das unser flatterndes Herz fest </w:t>
      </w:r>
      <w:r w:rsidR="000D47B3" w:rsidRPr="00067397">
        <w:rPr>
          <w:rFonts w:cs="Calibri"/>
          <w:sz w:val="24"/>
          <w:szCs w:val="24"/>
        </w:rPr>
        <w:t xml:space="preserve">zu </w:t>
      </w:r>
      <w:r w:rsidR="00DC215F" w:rsidRPr="00067397">
        <w:rPr>
          <w:rFonts w:cs="Calibri"/>
          <w:sz w:val="24"/>
          <w:szCs w:val="24"/>
        </w:rPr>
        <w:t>machen</w:t>
      </w:r>
      <w:r w:rsidR="000D47B3" w:rsidRPr="00067397">
        <w:rPr>
          <w:rFonts w:cs="Calibri"/>
          <w:sz w:val="24"/>
          <w:szCs w:val="24"/>
        </w:rPr>
        <w:t xml:space="preserve"> vermag</w:t>
      </w:r>
      <w:r w:rsidR="00DC215F" w:rsidRPr="00067397">
        <w:rPr>
          <w:rFonts w:cs="Calibri"/>
          <w:sz w:val="24"/>
          <w:szCs w:val="24"/>
        </w:rPr>
        <w:t xml:space="preserve">. Es ist Zeit, dass wir Oberlicht gewinnen, damit </w:t>
      </w:r>
      <w:r w:rsidR="000D47B3" w:rsidRPr="00067397">
        <w:rPr>
          <w:rFonts w:cs="Calibri"/>
          <w:sz w:val="24"/>
          <w:szCs w:val="24"/>
        </w:rPr>
        <w:t>wir nicht eingesperrt bleiben in</w:t>
      </w:r>
      <w:r w:rsidR="00887516" w:rsidRPr="00067397">
        <w:rPr>
          <w:rFonts w:cs="Calibri"/>
          <w:sz w:val="24"/>
          <w:szCs w:val="24"/>
        </w:rPr>
        <w:t xml:space="preserve"> die Kammer unserer</w:t>
      </w:r>
      <w:r w:rsidR="000D47B3" w:rsidRPr="00067397">
        <w:rPr>
          <w:rFonts w:cs="Calibri"/>
          <w:sz w:val="24"/>
          <w:szCs w:val="24"/>
        </w:rPr>
        <w:t xml:space="preserve"> Ohnmacht und Verzweiflung.</w:t>
      </w:r>
      <w:r w:rsidR="00DC215F" w:rsidRPr="00067397">
        <w:rPr>
          <w:rFonts w:cs="Calibri"/>
          <w:sz w:val="24"/>
          <w:szCs w:val="24"/>
        </w:rPr>
        <w:t xml:space="preserve"> Hören wir </w:t>
      </w:r>
      <w:r w:rsidR="000D47B3" w:rsidRPr="00067397">
        <w:rPr>
          <w:rFonts w:cs="Calibri"/>
          <w:sz w:val="24"/>
          <w:szCs w:val="24"/>
        </w:rPr>
        <w:t xml:space="preserve">darum </w:t>
      </w:r>
      <w:r w:rsidR="00E34D7E" w:rsidRPr="00067397">
        <w:rPr>
          <w:rFonts w:cs="Calibri"/>
          <w:sz w:val="24"/>
          <w:szCs w:val="24"/>
        </w:rPr>
        <w:t>auf das „Hohelied des Trostes“, das der Apostel Paulus für uns anst</w:t>
      </w:r>
      <w:r w:rsidR="00FA6BE7" w:rsidRPr="00067397">
        <w:rPr>
          <w:rFonts w:cs="Calibri"/>
          <w:sz w:val="24"/>
          <w:szCs w:val="24"/>
        </w:rPr>
        <w:t>i</w:t>
      </w:r>
      <w:r w:rsidR="00E34D7E" w:rsidRPr="00067397">
        <w:rPr>
          <w:rFonts w:cs="Calibri"/>
          <w:sz w:val="24"/>
          <w:szCs w:val="24"/>
        </w:rPr>
        <w:t>mmt</w:t>
      </w:r>
      <w:r w:rsidR="000D47B3" w:rsidRPr="00067397">
        <w:rPr>
          <w:rFonts w:cs="Calibri"/>
          <w:sz w:val="24"/>
          <w:szCs w:val="24"/>
        </w:rPr>
        <w:t>, ein Lobpreis auf den</w:t>
      </w:r>
      <w:r w:rsidR="00E34D7E" w:rsidRPr="00067397">
        <w:rPr>
          <w:rFonts w:cs="Calibri"/>
          <w:sz w:val="24"/>
          <w:szCs w:val="24"/>
        </w:rPr>
        <w:t xml:space="preserve"> „Gott allen Trostes“:</w:t>
      </w:r>
    </w:p>
    <w:p w:rsidR="00B010DD" w:rsidRDefault="00B010DD" w:rsidP="002B4BFF">
      <w:pPr>
        <w:spacing w:after="0"/>
        <w:jc w:val="both"/>
        <w:rPr>
          <w:rFonts w:cs="Calibri"/>
          <w:sz w:val="24"/>
          <w:szCs w:val="24"/>
        </w:rPr>
      </w:pPr>
    </w:p>
    <w:p w:rsidR="00FB646A" w:rsidRPr="00067397" w:rsidRDefault="00FB646A" w:rsidP="002B4BFF">
      <w:pPr>
        <w:spacing w:after="0"/>
        <w:jc w:val="both"/>
        <w:rPr>
          <w:rFonts w:cs="Calibri"/>
          <w:sz w:val="24"/>
          <w:szCs w:val="24"/>
        </w:rPr>
      </w:pPr>
    </w:p>
    <w:p w:rsidR="008E72ED" w:rsidRDefault="00245BA7" w:rsidP="00DA639B">
      <w:pPr>
        <w:spacing w:after="0"/>
        <w:jc w:val="center"/>
        <w:rPr>
          <w:rFonts w:cs="Calibri"/>
          <w:sz w:val="24"/>
          <w:szCs w:val="24"/>
        </w:rPr>
      </w:pPr>
      <w:r w:rsidRPr="00067397">
        <w:rPr>
          <w:rFonts w:cs="Calibri"/>
          <w:sz w:val="24"/>
          <w:szCs w:val="24"/>
        </w:rPr>
        <w:t>Der lange Atem des Lobens</w:t>
      </w:r>
    </w:p>
    <w:p w:rsidR="00FB646A" w:rsidRPr="00067397" w:rsidRDefault="00FB646A" w:rsidP="00DA639B">
      <w:pPr>
        <w:spacing w:after="0"/>
        <w:jc w:val="center"/>
        <w:rPr>
          <w:rFonts w:cs="Calibri"/>
          <w:sz w:val="24"/>
          <w:szCs w:val="24"/>
        </w:rPr>
      </w:pPr>
    </w:p>
    <w:p w:rsidR="005E38A3" w:rsidRPr="00067397" w:rsidRDefault="00492910" w:rsidP="002B4BFF">
      <w:pPr>
        <w:spacing w:after="0"/>
        <w:jc w:val="both"/>
        <w:rPr>
          <w:rFonts w:cs="Calibri"/>
          <w:sz w:val="24"/>
          <w:szCs w:val="24"/>
        </w:rPr>
      </w:pPr>
      <w:r w:rsidRPr="00067397">
        <w:rPr>
          <w:rFonts w:cs="Calibri"/>
          <w:i/>
          <w:sz w:val="24"/>
          <w:szCs w:val="24"/>
        </w:rPr>
        <w:t>„Gelobt sei Gott, der Vater unseres Herrn Jesus Christus, der Vater der Barmherzigkeit und Gott allen Trostes“.</w:t>
      </w:r>
      <w:r w:rsidRPr="00067397">
        <w:rPr>
          <w:rFonts w:cs="Calibri"/>
          <w:sz w:val="24"/>
          <w:szCs w:val="24"/>
        </w:rPr>
        <w:t xml:space="preserve"> </w:t>
      </w:r>
      <w:r w:rsidR="005E38A3" w:rsidRPr="00067397">
        <w:rPr>
          <w:rFonts w:cs="Calibri"/>
          <w:sz w:val="24"/>
          <w:szCs w:val="24"/>
        </w:rPr>
        <w:t xml:space="preserve">Das Erste, </w:t>
      </w:r>
      <w:r w:rsidR="00E34D7E" w:rsidRPr="00067397">
        <w:rPr>
          <w:rFonts w:cs="Calibri"/>
          <w:sz w:val="24"/>
          <w:szCs w:val="24"/>
        </w:rPr>
        <w:t xml:space="preserve">was </w:t>
      </w:r>
      <w:r w:rsidR="0095622B" w:rsidRPr="00067397">
        <w:rPr>
          <w:rFonts w:cs="Calibri"/>
          <w:sz w:val="24"/>
          <w:szCs w:val="24"/>
        </w:rPr>
        <w:t>uns auf die Lippen</w:t>
      </w:r>
      <w:r w:rsidR="005E38A3" w:rsidRPr="00067397">
        <w:rPr>
          <w:rFonts w:cs="Calibri"/>
          <w:sz w:val="24"/>
          <w:szCs w:val="24"/>
        </w:rPr>
        <w:t xml:space="preserve"> </w:t>
      </w:r>
      <w:r w:rsidR="0095622B" w:rsidRPr="00067397">
        <w:rPr>
          <w:rFonts w:cs="Calibri"/>
          <w:sz w:val="24"/>
          <w:szCs w:val="24"/>
        </w:rPr>
        <w:t>und</w:t>
      </w:r>
      <w:r w:rsidR="005E38A3" w:rsidRPr="00067397">
        <w:rPr>
          <w:rFonts w:cs="Calibri"/>
          <w:sz w:val="24"/>
          <w:szCs w:val="24"/>
        </w:rPr>
        <w:t xml:space="preserve"> in die Tiefen unserer Seele </w:t>
      </w:r>
      <w:r w:rsidR="00E34D7E" w:rsidRPr="00067397">
        <w:rPr>
          <w:rFonts w:cs="Calibri"/>
          <w:sz w:val="24"/>
          <w:szCs w:val="24"/>
        </w:rPr>
        <w:t>ge</w:t>
      </w:r>
      <w:r w:rsidR="005E38A3" w:rsidRPr="00067397">
        <w:rPr>
          <w:rFonts w:cs="Calibri"/>
          <w:sz w:val="24"/>
          <w:szCs w:val="24"/>
        </w:rPr>
        <w:t>legt</w:t>
      </w:r>
      <w:r w:rsidR="00E34D7E" w:rsidRPr="00067397">
        <w:rPr>
          <w:rFonts w:cs="Calibri"/>
          <w:sz w:val="24"/>
          <w:szCs w:val="24"/>
        </w:rPr>
        <w:t xml:space="preserve"> wird</w:t>
      </w:r>
      <w:r w:rsidR="009939E9" w:rsidRPr="00067397">
        <w:rPr>
          <w:rFonts w:cs="Calibri"/>
          <w:sz w:val="24"/>
          <w:szCs w:val="24"/>
        </w:rPr>
        <w:t>:</w:t>
      </w:r>
      <w:r w:rsidR="005E38A3" w:rsidRPr="00067397">
        <w:rPr>
          <w:rFonts w:cs="Calibri"/>
          <w:sz w:val="24"/>
          <w:szCs w:val="24"/>
        </w:rPr>
        <w:t xml:space="preserve"> ein Lob auf den Gott allen Trostes.</w:t>
      </w:r>
      <w:r w:rsidRPr="00067397">
        <w:rPr>
          <w:rFonts w:cs="Calibri"/>
          <w:sz w:val="24"/>
          <w:szCs w:val="24"/>
        </w:rPr>
        <w:t xml:space="preserve"> </w:t>
      </w:r>
      <w:r w:rsidR="00E34D7E" w:rsidRPr="00067397">
        <w:rPr>
          <w:rFonts w:cs="Calibri"/>
          <w:sz w:val="24"/>
          <w:szCs w:val="24"/>
        </w:rPr>
        <w:t xml:space="preserve">Du vernimmst, </w:t>
      </w:r>
      <w:r w:rsidRPr="00067397">
        <w:rPr>
          <w:rFonts w:cs="Calibri"/>
          <w:sz w:val="24"/>
          <w:szCs w:val="24"/>
        </w:rPr>
        <w:t>wie Gott als der Ursprung, als die Quelle allen Trostes groß gemacht wird</w:t>
      </w:r>
      <w:r w:rsidR="00E34D7E" w:rsidRPr="00067397">
        <w:rPr>
          <w:rFonts w:cs="Calibri"/>
          <w:sz w:val="24"/>
          <w:szCs w:val="24"/>
        </w:rPr>
        <w:t xml:space="preserve">. </w:t>
      </w:r>
      <w:r w:rsidR="00D53C28" w:rsidRPr="00067397">
        <w:rPr>
          <w:rFonts w:cs="Calibri"/>
          <w:sz w:val="24"/>
          <w:szCs w:val="24"/>
        </w:rPr>
        <w:t>Aus dieser Quelle</w:t>
      </w:r>
      <w:r w:rsidR="00E34D7E" w:rsidRPr="00067397">
        <w:rPr>
          <w:rFonts w:cs="Calibri"/>
          <w:sz w:val="24"/>
          <w:szCs w:val="24"/>
        </w:rPr>
        <w:t xml:space="preserve"> kannst du</w:t>
      </w:r>
      <w:r w:rsidRPr="00067397">
        <w:rPr>
          <w:rFonts w:cs="Calibri"/>
          <w:sz w:val="24"/>
          <w:szCs w:val="24"/>
        </w:rPr>
        <w:t xml:space="preserve"> </w:t>
      </w:r>
      <w:r w:rsidR="0095622B" w:rsidRPr="00067397">
        <w:rPr>
          <w:rFonts w:cs="Calibri"/>
          <w:sz w:val="24"/>
          <w:szCs w:val="24"/>
        </w:rPr>
        <w:t>nach Herzenslust und</w:t>
      </w:r>
      <w:r w:rsidR="00E34D7E" w:rsidRPr="00067397">
        <w:rPr>
          <w:rFonts w:cs="Calibri"/>
          <w:sz w:val="24"/>
          <w:szCs w:val="24"/>
        </w:rPr>
        <w:t xml:space="preserve"> aus</w:t>
      </w:r>
      <w:r w:rsidR="0095622B" w:rsidRPr="00067397">
        <w:rPr>
          <w:rFonts w:cs="Calibri"/>
          <w:sz w:val="24"/>
          <w:szCs w:val="24"/>
        </w:rPr>
        <w:t xml:space="preserve"> </w:t>
      </w:r>
      <w:r w:rsidRPr="00067397">
        <w:rPr>
          <w:rFonts w:cs="Calibri"/>
          <w:sz w:val="24"/>
          <w:szCs w:val="24"/>
        </w:rPr>
        <w:t xml:space="preserve"> Schmerzensbrust</w:t>
      </w:r>
      <w:r w:rsidR="00E34D7E" w:rsidRPr="00067397">
        <w:rPr>
          <w:rFonts w:cs="Calibri"/>
          <w:sz w:val="24"/>
          <w:szCs w:val="24"/>
        </w:rPr>
        <w:t xml:space="preserve"> schöpfen, als </w:t>
      </w:r>
      <w:r w:rsidR="00D53C28" w:rsidRPr="00067397">
        <w:rPr>
          <w:rFonts w:cs="Calibri"/>
          <w:sz w:val="24"/>
          <w:szCs w:val="24"/>
        </w:rPr>
        <w:t>hättest du schon lange kein frisches Wasser mehr getrunken</w:t>
      </w:r>
      <w:r w:rsidR="00E34D7E" w:rsidRPr="00067397">
        <w:rPr>
          <w:rFonts w:cs="Calibri"/>
          <w:sz w:val="24"/>
          <w:szCs w:val="24"/>
        </w:rPr>
        <w:t>.</w:t>
      </w:r>
      <w:r w:rsidRPr="00067397">
        <w:rPr>
          <w:rFonts w:cs="Calibri"/>
          <w:sz w:val="24"/>
          <w:szCs w:val="24"/>
        </w:rPr>
        <w:t xml:space="preserve"> </w:t>
      </w:r>
    </w:p>
    <w:p w:rsidR="006B2114" w:rsidRPr="00067397" w:rsidRDefault="00492910" w:rsidP="002B4BFF">
      <w:pPr>
        <w:spacing w:after="0"/>
        <w:jc w:val="both"/>
        <w:rPr>
          <w:rFonts w:cs="Calibri"/>
          <w:sz w:val="24"/>
          <w:szCs w:val="24"/>
        </w:rPr>
      </w:pPr>
      <w:r w:rsidRPr="00067397">
        <w:rPr>
          <w:rFonts w:cs="Calibri"/>
          <w:sz w:val="24"/>
          <w:szCs w:val="24"/>
        </w:rPr>
        <w:t xml:space="preserve">Das ist ja die Eigenart des biblischen Lobens, dass es Gott groß und weit macht gegen all die Verkleinerungen, die der </w:t>
      </w:r>
      <w:r w:rsidR="000D47B3" w:rsidRPr="00067397">
        <w:rPr>
          <w:rFonts w:cs="Calibri"/>
          <w:sz w:val="24"/>
          <w:szCs w:val="24"/>
        </w:rPr>
        <w:t xml:space="preserve">oft </w:t>
      </w:r>
      <w:r w:rsidR="00E34D7E" w:rsidRPr="00067397">
        <w:rPr>
          <w:rFonts w:cs="Calibri"/>
          <w:sz w:val="24"/>
          <w:szCs w:val="24"/>
        </w:rPr>
        <w:t xml:space="preserve">elende </w:t>
      </w:r>
      <w:r w:rsidR="000D47B3" w:rsidRPr="00067397">
        <w:rPr>
          <w:rFonts w:cs="Calibri"/>
          <w:sz w:val="24"/>
          <w:szCs w:val="24"/>
        </w:rPr>
        <w:t xml:space="preserve">Alltag </w:t>
      </w:r>
      <w:r w:rsidRPr="00067397">
        <w:rPr>
          <w:rFonts w:cs="Calibri"/>
          <w:sz w:val="24"/>
          <w:szCs w:val="24"/>
        </w:rPr>
        <w:t xml:space="preserve">mit sich bringt, bis hin zu dem atemlosen Seufzer: „Ach Gott, ach Gott!“ </w:t>
      </w:r>
      <w:r w:rsidR="0095622B" w:rsidRPr="00067397">
        <w:rPr>
          <w:rFonts w:cs="Calibri"/>
          <w:sz w:val="24"/>
          <w:szCs w:val="24"/>
        </w:rPr>
        <w:t>B</w:t>
      </w:r>
      <w:r w:rsidRPr="00067397">
        <w:rPr>
          <w:rFonts w:cs="Calibri"/>
          <w:sz w:val="24"/>
          <w:szCs w:val="24"/>
        </w:rPr>
        <w:t>ei</w:t>
      </w:r>
      <w:r w:rsidR="00E34D7E" w:rsidRPr="00067397">
        <w:rPr>
          <w:rFonts w:cs="Calibri"/>
          <w:sz w:val="24"/>
          <w:szCs w:val="24"/>
        </w:rPr>
        <w:t>m</w:t>
      </w:r>
      <w:r w:rsidRPr="00067397">
        <w:rPr>
          <w:rFonts w:cs="Calibri"/>
          <w:sz w:val="24"/>
          <w:szCs w:val="24"/>
        </w:rPr>
        <w:t xml:space="preserve"> Apostel Paulus</w:t>
      </w:r>
      <w:r w:rsidR="00E34D7E" w:rsidRPr="00067397">
        <w:rPr>
          <w:rFonts w:cs="Calibri"/>
          <w:sz w:val="24"/>
          <w:szCs w:val="24"/>
        </w:rPr>
        <w:t xml:space="preserve"> </w:t>
      </w:r>
      <w:r w:rsidRPr="00067397">
        <w:rPr>
          <w:rFonts w:cs="Calibri"/>
          <w:sz w:val="24"/>
          <w:szCs w:val="24"/>
        </w:rPr>
        <w:t>wird Gott „</w:t>
      </w:r>
      <w:r w:rsidRPr="00067397">
        <w:rPr>
          <w:rFonts w:cs="Calibri"/>
          <w:i/>
          <w:sz w:val="24"/>
          <w:szCs w:val="24"/>
        </w:rPr>
        <w:t>zum Vater Jesu Christi, zum Vater der Barmherzigkeit, zum Gott allen Trostes, der uns tröstet in aller unserer Trübsal“</w:t>
      </w:r>
      <w:r w:rsidRPr="00067397">
        <w:rPr>
          <w:rFonts w:cs="Calibri"/>
          <w:sz w:val="24"/>
          <w:szCs w:val="24"/>
        </w:rPr>
        <w:t>.</w:t>
      </w:r>
      <w:r w:rsidR="006B2114" w:rsidRPr="00067397">
        <w:rPr>
          <w:rFonts w:cs="Calibri"/>
          <w:sz w:val="24"/>
          <w:szCs w:val="24"/>
        </w:rPr>
        <w:t xml:space="preserve"> </w:t>
      </w:r>
      <w:r w:rsidR="005E38A3" w:rsidRPr="00067397">
        <w:rPr>
          <w:rFonts w:cs="Calibri"/>
          <w:sz w:val="24"/>
          <w:szCs w:val="24"/>
        </w:rPr>
        <w:t>I</w:t>
      </w:r>
      <w:r w:rsidR="006B2114" w:rsidRPr="00067397">
        <w:rPr>
          <w:rFonts w:cs="Calibri"/>
          <w:sz w:val="24"/>
          <w:szCs w:val="24"/>
        </w:rPr>
        <w:t xml:space="preserve">n dieser sprachlichen Weite </w:t>
      </w:r>
      <w:r w:rsidR="005E38A3" w:rsidRPr="00067397">
        <w:rPr>
          <w:rFonts w:cs="Calibri"/>
          <w:sz w:val="24"/>
          <w:szCs w:val="24"/>
        </w:rPr>
        <w:t>kannst du wieder aufatmen. Du</w:t>
      </w:r>
      <w:r w:rsidR="006B2114" w:rsidRPr="00067397">
        <w:rPr>
          <w:rFonts w:cs="Calibri"/>
          <w:sz w:val="24"/>
          <w:szCs w:val="24"/>
        </w:rPr>
        <w:t xml:space="preserve"> kannst deine Kurzatmigkeit überwinden, denn der „Gott allen Trostes“ hat </w:t>
      </w:r>
      <w:r w:rsidR="000D47B3" w:rsidRPr="00067397">
        <w:rPr>
          <w:rFonts w:cs="Calibri"/>
          <w:sz w:val="24"/>
          <w:szCs w:val="24"/>
        </w:rPr>
        <w:t xml:space="preserve">einen </w:t>
      </w:r>
      <w:r w:rsidR="006B2114" w:rsidRPr="00067397">
        <w:rPr>
          <w:rFonts w:cs="Calibri"/>
          <w:sz w:val="24"/>
          <w:szCs w:val="24"/>
        </w:rPr>
        <w:t>langem Atem</w:t>
      </w:r>
      <w:r w:rsidR="000D47B3" w:rsidRPr="00067397">
        <w:rPr>
          <w:rFonts w:cs="Calibri"/>
          <w:sz w:val="24"/>
          <w:szCs w:val="24"/>
        </w:rPr>
        <w:t xml:space="preserve">. Das meint ja auch </w:t>
      </w:r>
      <w:r w:rsidR="006B2114" w:rsidRPr="00067397">
        <w:rPr>
          <w:rFonts w:cs="Calibri"/>
          <w:sz w:val="24"/>
          <w:szCs w:val="24"/>
        </w:rPr>
        <w:t>das hebräische Wort für Trösten</w:t>
      </w:r>
      <w:r w:rsidR="000D47B3" w:rsidRPr="00067397">
        <w:rPr>
          <w:rFonts w:cs="Calibri"/>
          <w:sz w:val="24"/>
          <w:szCs w:val="24"/>
        </w:rPr>
        <w:t>:</w:t>
      </w:r>
      <w:r w:rsidR="006B2114" w:rsidRPr="00067397">
        <w:rPr>
          <w:rFonts w:cs="Calibri"/>
          <w:sz w:val="24"/>
          <w:szCs w:val="24"/>
        </w:rPr>
        <w:t xml:space="preserve"> „</w:t>
      </w:r>
      <w:r w:rsidR="006B2114" w:rsidRPr="00067397">
        <w:rPr>
          <w:rFonts w:cs="Calibri"/>
          <w:i/>
          <w:iCs/>
          <w:sz w:val="24"/>
          <w:szCs w:val="24"/>
        </w:rPr>
        <w:t>Nacham</w:t>
      </w:r>
      <w:r w:rsidR="006B2114" w:rsidRPr="00067397">
        <w:rPr>
          <w:rFonts w:cs="Calibri"/>
          <w:sz w:val="24"/>
          <w:szCs w:val="24"/>
        </w:rPr>
        <w:t xml:space="preserve">“. </w:t>
      </w:r>
      <w:r w:rsidR="005E38A3" w:rsidRPr="00067397">
        <w:rPr>
          <w:rFonts w:cs="Calibri"/>
          <w:sz w:val="24"/>
          <w:szCs w:val="24"/>
        </w:rPr>
        <w:t>W</w:t>
      </w:r>
      <w:r w:rsidR="006B2114" w:rsidRPr="00067397">
        <w:rPr>
          <w:rFonts w:cs="Calibri"/>
          <w:sz w:val="24"/>
          <w:szCs w:val="24"/>
        </w:rPr>
        <w:t xml:space="preserve">enn der Prophet </w:t>
      </w:r>
      <w:r w:rsidR="00DA639B" w:rsidRPr="00067397">
        <w:rPr>
          <w:rFonts w:cs="Calibri"/>
          <w:sz w:val="24"/>
          <w:szCs w:val="24"/>
        </w:rPr>
        <w:t>(</w:t>
      </w:r>
      <w:r w:rsidR="000D47B3" w:rsidRPr="00067397">
        <w:rPr>
          <w:rFonts w:cs="Calibri"/>
          <w:sz w:val="24"/>
          <w:szCs w:val="24"/>
        </w:rPr>
        <w:t>D</w:t>
      </w:r>
      <w:r w:rsidR="00DA639B" w:rsidRPr="00067397">
        <w:rPr>
          <w:rFonts w:cs="Calibri"/>
          <w:sz w:val="24"/>
          <w:szCs w:val="24"/>
        </w:rPr>
        <w:t xml:space="preserve">eutero-) </w:t>
      </w:r>
      <w:r w:rsidR="006B2114" w:rsidRPr="00067397">
        <w:rPr>
          <w:rFonts w:cs="Calibri"/>
          <w:sz w:val="24"/>
          <w:szCs w:val="24"/>
        </w:rPr>
        <w:t>Jes</w:t>
      </w:r>
      <w:r w:rsidR="005E38A3" w:rsidRPr="00067397">
        <w:rPr>
          <w:rFonts w:cs="Calibri"/>
          <w:sz w:val="24"/>
          <w:szCs w:val="24"/>
        </w:rPr>
        <w:t>a</w:t>
      </w:r>
      <w:r w:rsidR="006B2114" w:rsidRPr="00067397">
        <w:rPr>
          <w:rFonts w:cs="Calibri"/>
          <w:sz w:val="24"/>
          <w:szCs w:val="24"/>
        </w:rPr>
        <w:t>ja in seinem Trostbuch</w:t>
      </w:r>
      <w:r w:rsidR="00D53C28" w:rsidRPr="00067397">
        <w:rPr>
          <w:rFonts w:cs="Calibri"/>
          <w:sz w:val="24"/>
          <w:szCs w:val="24"/>
        </w:rPr>
        <w:t xml:space="preserve"> (Jes.</w:t>
      </w:r>
      <w:r w:rsidR="00DA639B" w:rsidRPr="00067397">
        <w:rPr>
          <w:rFonts w:cs="Calibri"/>
          <w:sz w:val="24"/>
          <w:szCs w:val="24"/>
        </w:rPr>
        <w:t xml:space="preserve"> </w:t>
      </w:r>
      <w:r w:rsidR="00D53C28" w:rsidRPr="00067397">
        <w:rPr>
          <w:rFonts w:cs="Calibri"/>
          <w:sz w:val="24"/>
          <w:szCs w:val="24"/>
        </w:rPr>
        <w:t>40-56)</w:t>
      </w:r>
      <w:r w:rsidR="006B2114" w:rsidRPr="00067397">
        <w:rPr>
          <w:rFonts w:cs="Calibri"/>
          <w:sz w:val="24"/>
          <w:szCs w:val="24"/>
        </w:rPr>
        <w:t xml:space="preserve"> Gott als den Gott allen Trostes zu Gehör</w:t>
      </w:r>
      <w:r w:rsidR="005E38A3" w:rsidRPr="00067397">
        <w:rPr>
          <w:rFonts w:cs="Calibri"/>
          <w:sz w:val="24"/>
          <w:szCs w:val="24"/>
        </w:rPr>
        <w:t xml:space="preserve"> bringt</w:t>
      </w:r>
      <w:r w:rsidR="006B2114" w:rsidRPr="00067397">
        <w:rPr>
          <w:rFonts w:cs="Calibri"/>
          <w:sz w:val="24"/>
          <w:szCs w:val="24"/>
        </w:rPr>
        <w:t>, klingt das so: „</w:t>
      </w:r>
      <w:r w:rsidR="006B2114" w:rsidRPr="00067397">
        <w:rPr>
          <w:rFonts w:cs="Calibri"/>
          <w:i/>
          <w:iCs/>
          <w:sz w:val="24"/>
          <w:szCs w:val="24"/>
        </w:rPr>
        <w:t>Nachamu, nachamu et ami!“ „Tröst</w:t>
      </w:r>
      <w:r w:rsidR="00E34D7E" w:rsidRPr="00067397">
        <w:rPr>
          <w:rFonts w:cs="Calibri"/>
          <w:i/>
          <w:iCs/>
          <w:sz w:val="24"/>
          <w:szCs w:val="24"/>
        </w:rPr>
        <w:t xml:space="preserve">et, </w:t>
      </w:r>
      <w:r w:rsidR="00DA639B" w:rsidRPr="00067397">
        <w:rPr>
          <w:rFonts w:cs="Calibri"/>
          <w:i/>
          <w:iCs/>
          <w:sz w:val="24"/>
          <w:szCs w:val="24"/>
        </w:rPr>
        <w:t>t</w:t>
      </w:r>
      <w:r w:rsidR="00E34D7E" w:rsidRPr="00067397">
        <w:rPr>
          <w:rFonts w:cs="Calibri"/>
          <w:i/>
          <w:iCs/>
          <w:sz w:val="24"/>
          <w:szCs w:val="24"/>
        </w:rPr>
        <w:t>röstet mein Volk</w:t>
      </w:r>
      <w:r w:rsidR="004D7F64">
        <w:rPr>
          <w:rFonts w:cs="Calibri"/>
          <w:i/>
          <w:iCs/>
          <w:sz w:val="24"/>
          <w:szCs w:val="24"/>
        </w:rPr>
        <w:t>!</w:t>
      </w:r>
      <w:r w:rsidR="00E34D7E" w:rsidRPr="00067397">
        <w:rPr>
          <w:rFonts w:cs="Calibri"/>
          <w:sz w:val="24"/>
          <w:szCs w:val="24"/>
        </w:rPr>
        <w:t xml:space="preserve">“ </w:t>
      </w:r>
      <w:r w:rsidR="006B2114" w:rsidRPr="00067397">
        <w:rPr>
          <w:rFonts w:cs="Calibri"/>
          <w:sz w:val="24"/>
          <w:szCs w:val="24"/>
        </w:rPr>
        <w:t>Lasst es wieder aufatmen, das atemlos gewordene Volk</w:t>
      </w:r>
      <w:r w:rsidR="000D47B3" w:rsidRPr="00067397">
        <w:rPr>
          <w:rFonts w:cs="Calibri"/>
          <w:sz w:val="24"/>
          <w:szCs w:val="24"/>
        </w:rPr>
        <w:t>!</w:t>
      </w:r>
      <w:r w:rsidR="006B2114" w:rsidRPr="00067397">
        <w:rPr>
          <w:rFonts w:cs="Calibri"/>
          <w:sz w:val="24"/>
          <w:szCs w:val="24"/>
        </w:rPr>
        <w:t xml:space="preserve"> </w:t>
      </w:r>
    </w:p>
    <w:p w:rsidR="003131F6" w:rsidRPr="00067397" w:rsidRDefault="006B2114" w:rsidP="002B4BFF">
      <w:pPr>
        <w:spacing w:after="0"/>
        <w:jc w:val="both"/>
        <w:rPr>
          <w:rFonts w:cs="Calibri"/>
          <w:sz w:val="24"/>
          <w:szCs w:val="24"/>
        </w:rPr>
      </w:pPr>
      <w:r w:rsidRPr="00067397">
        <w:rPr>
          <w:rFonts w:cs="Calibri"/>
          <w:sz w:val="24"/>
          <w:szCs w:val="24"/>
        </w:rPr>
        <w:t>Wenn du</w:t>
      </w:r>
      <w:r w:rsidR="00E34D7E" w:rsidRPr="00067397">
        <w:rPr>
          <w:rFonts w:cs="Calibri"/>
          <w:sz w:val="24"/>
          <w:szCs w:val="24"/>
        </w:rPr>
        <w:t xml:space="preserve"> vor lauter Angst</w:t>
      </w:r>
      <w:r w:rsidRPr="00067397">
        <w:rPr>
          <w:rFonts w:cs="Calibri"/>
          <w:sz w:val="24"/>
          <w:szCs w:val="24"/>
        </w:rPr>
        <w:t xml:space="preserve"> atemlos geworden bist bis in deine Seele hinein, so stimm ein in das Loben Gottes, das dir Gott groß macht </w:t>
      </w:r>
      <w:r w:rsidR="000D47B3" w:rsidRPr="00067397">
        <w:rPr>
          <w:rFonts w:cs="Calibri"/>
          <w:sz w:val="24"/>
          <w:szCs w:val="24"/>
        </w:rPr>
        <w:t>u</w:t>
      </w:r>
      <w:r w:rsidR="00BE33AF" w:rsidRPr="00067397">
        <w:rPr>
          <w:rFonts w:cs="Calibri"/>
          <w:sz w:val="24"/>
          <w:szCs w:val="24"/>
        </w:rPr>
        <w:t>nd d</w:t>
      </w:r>
      <w:r w:rsidR="00887516" w:rsidRPr="00067397">
        <w:rPr>
          <w:rFonts w:cs="Calibri"/>
          <w:sz w:val="24"/>
          <w:szCs w:val="24"/>
        </w:rPr>
        <w:t>ich</w:t>
      </w:r>
      <w:r w:rsidR="000D47B3" w:rsidRPr="00067397">
        <w:rPr>
          <w:rFonts w:cs="Calibri"/>
          <w:sz w:val="24"/>
          <w:szCs w:val="24"/>
        </w:rPr>
        <w:t xml:space="preserve"> mit seinem Atem belebt. </w:t>
      </w:r>
      <w:r w:rsidR="00E34D7E" w:rsidRPr="00067397">
        <w:rPr>
          <w:rFonts w:cs="Calibri"/>
          <w:sz w:val="24"/>
          <w:szCs w:val="24"/>
        </w:rPr>
        <w:t>Wenn du sprachlos geworden bist und</w:t>
      </w:r>
      <w:r w:rsidR="00BE33AF" w:rsidRPr="00067397">
        <w:rPr>
          <w:rFonts w:cs="Calibri"/>
          <w:sz w:val="24"/>
          <w:szCs w:val="24"/>
        </w:rPr>
        <w:t xml:space="preserve"> dir die Worte fehlen, dann </w:t>
      </w:r>
      <w:r w:rsidR="000D47B3" w:rsidRPr="00067397">
        <w:rPr>
          <w:rFonts w:cs="Calibri"/>
          <w:sz w:val="24"/>
          <w:szCs w:val="24"/>
        </w:rPr>
        <w:t xml:space="preserve">(leihe Dir Sprache) und </w:t>
      </w:r>
      <w:r w:rsidR="00BE33AF" w:rsidRPr="00067397">
        <w:rPr>
          <w:rFonts w:cs="Calibri"/>
          <w:sz w:val="24"/>
          <w:szCs w:val="24"/>
        </w:rPr>
        <w:t>summ Lieder</w:t>
      </w:r>
      <w:r w:rsidR="00806024" w:rsidRPr="00067397">
        <w:rPr>
          <w:rFonts w:cs="Calibri"/>
          <w:sz w:val="24"/>
          <w:szCs w:val="24"/>
        </w:rPr>
        <w:t xml:space="preserve"> mit, die Gott loben: </w:t>
      </w:r>
      <w:r w:rsidR="00BE33AF" w:rsidRPr="00067397">
        <w:rPr>
          <w:rFonts w:cs="Calibri"/>
          <w:sz w:val="24"/>
          <w:szCs w:val="24"/>
        </w:rPr>
        <w:t>„Großer Gott, wir loben dich, Herr wir preisen deine Stärke“ oder „Lob</w:t>
      </w:r>
      <w:r w:rsidR="006939E1" w:rsidRPr="00067397">
        <w:rPr>
          <w:rFonts w:cs="Calibri"/>
          <w:sz w:val="24"/>
          <w:szCs w:val="24"/>
        </w:rPr>
        <w:t>e</w:t>
      </w:r>
      <w:r w:rsidR="00BE33AF" w:rsidRPr="00067397">
        <w:rPr>
          <w:rFonts w:cs="Calibri"/>
          <w:sz w:val="24"/>
          <w:szCs w:val="24"/>
        </w:rPr>
        <w:t xml:space="preserve"> den Herrn, den mächtigen König der Ehren“.  </w:t>
      </w:r>
    </w:p>
    <w:p w:rsidR="00BE33AF" w:rsidRPr="00067397" w:rsidRDefault="00E34D7E" w:rsidP="002B4BFF">
      <w:pPr>
        <w:spacing w:after="0"/>
        <w:jc w:val="both"/>
        <w:rPr>
          <w:rFonts w:cs="Calibri"/>
          <w:sz w:val="24"/>
          <w:szCs w:val="24"/>
        </w:rPr>
      </w:pPr>
      <w:r w:rsidRPr="00067397">
        <w:rPr>
          <w:rFonts w:cs="Calibri"/>
          <w:sz w:val="24"/>
          <w:szCs w:val="24"/>
        </w:rPr>
        <w:t>Die</w:t>
      </w:r>
      <w:r w:rsidR="00BE33AF" w:rsidRPr="00067397">
        <w:rPr>
          <w:rFonts w:cs="Calibri"/>
          <w:sz w:val="24"/>
          <w:szCs w:val="24"/>
        </w:rPr>
        <w:t xml:space="preserve"> Juden, die Ausschwitz überlebt haben, </w:t>
      </w:r>
      <w:r w:rsidRPr="00067397">
        <w:rPr>
          <w:rFonts w:cs="Calibri"/>
          <w:sz w:val="24"/>
          <w:szCs w:val="24"/>
        </w:rPr>
        <w:t>erzählen uns:</w:t>
      </w:r>
      <w:r w:rsidR="00BE33AF" w:rsidRPr="00067397">
        <w:rPr>
          <w:rFonts w:cs="Calibri"/>
          <w:sz w:val="24"/>
          <w:szCs w:val="24"/>
        </w:rPr>
        <w:t xml:space="preserve"> Ohne das Lob Gottes wären wir den Mördern </w:t>
      </w:r>
      <w:r w:rsidR="006939E1" w:rsidRPr="00067397">
        <w:rPr>
          <w:rFonts w:cs="Calibri"/>
          <w:sz w:val="24"/>
          <w:szCs w:val="24"/>
        </w:rPr>
        <w:t xml:space="preserve">und Henkern </w:t>
      </w:r>
      <w:r w:rsidR="00BE33AF" w:rsidRPr="00067397">
        <w:rPr>
          <w:rFonts w:cs="Calibri"/>
          <w:sz w:val="24"/>
          <w:szCs w:val="24"/>
        </w:rPr>
        <w:t xml:space="preserve">ganz anders ausgeliefert gewesen als mit dem Lob Gottes, das uns </w:t>
      </w:r>
      <w:r w:rsidR="00BE33AF" w:rsidRPr="00067397">
        <w:rPr>
          <w:rFonts w:cs="Calibri"/>
          <w:sz w:val="24"/>
          <w:szCs w:val="24"/>
        </w:rPr>
        <w:lastRenderedPageBreak/>
        <w:t>geholfen hat, uns an Gott festzumachen und von ihm Atem zu gewinnen</w:t>
      </w:r>
      <w:r w:rsidR="006939E1" w:rsidRPr="00067397">
        <w:rPr>
          <w:rFonts w:cs="Calibri"/>
          <w:sz w:val="24"/>
          <w:szCs w:val="24"/>
        </w:rPr>
        <w:t xml:space="preserve">, um zum Himmel Gottes aufzublicken und den Trotz in uns zu stärken. </w:t>
      </w:r>
      <w:r w:rsidR="00255C79" w:rsidRPr="00067397">
        <w:rPr>
          <w:rFonts w:cs="Calibri"/>
          <w:sz w:val="24"/>
          <w:szCs w:val="24"/>
        </w:rPr>
        <w:t xml:space="preserve">Wahrer </w:t>
      </w:r>
      <w:r w:rsidR="006939E1" w:rsidRPr="00067397">
        <w:rPr>
          <w:rFonts w:cs="Calibri"/>
          <w:sz w:val="24"/>
          <w:szCs w:val="24"/>
        </w:rPr>
        <w:t>Trost hat es</w:t>
      </w:r>
      <w:r w:rsidR="00255C79" w:rsidRPr="00067397">
        <w:rPr>
          <w:rFonts w:cs="Calibri"/>
          <w:sz w:val="24"/>
          <w:szCs w:val="24"/>
        </w:rPr>
        <w:t xml:space="preserve"> </w:t>
      </w:r>
      <w:r w:rsidR="006939E1" w:rsidRPr="00067397">
        <w:rPr>
          <w:rFonts w:cs="Calibri"/>
          <w:sz w:val="24"/>
          <w:szCs w:val="24"/>
        </w:rPr>
        <w:t>mit Trotz zu tun: Ohne Trotz ist Trost nur noch weinerlich und schwimmt dahin; ohne Trost macht Trotz</w:t>
      </w:r>
      <w:r w:rsidRPr="00067397">
        <w:rPr>
          <w:rFonts w:cs="Calibri"/>
          <w:sz w:val="24"/>
          <w:szCs w:val="24"/>
        </w:rPr>
        <w:t xml:space="preserve"> freilich</w:t>
      </w:r>
      <w:r w:rsidR="006939E1" w:rsidRPr="00067397">
        <w:rPr>
          <w:rFonts w:cs="Calibri"/>
          <w:sz w:val="24"/>
          <w:szCs w:val="24"/>
        </w:rPr>
        <w:t xml:space="preserve"> nur verbittert und kurzsichtig.</w:t>
      </w:r>
      <w:r w:rsidR="00255C79" w:rsidRPr="00067397">
        <w:rPr>
          <w:rFonts w:cs="Calibri"/>
          <w:sz w:val="24"/>
          <w:szCs w:val="24"/>
        </w:rPr>
        <w:t xml:space="preserve"> Sie gehören beide zusammen, der Trost und der Trotz, damit du einen langen Atem </w:t>
      </w:r>
      <w:r w:rsidR="002972DF" w:rsidRPr="00067397">
        <w:rPr>
          <w:rFonts w:cs="Calibri"/>
          <w:sz w:val="24"/>
          <w:szCs w:val="24"/>
        </w:rPr>
        <w:t>gewinnst</w:t>
      </w:r>
      <w:r w:rsidR="00255C79" w:rsidRPr="00067397">
        <w:rPr>
          <w:rFonts w:cs="Calibri"/>
          <w:sz w:val="24"/>
          <w:szCs w:val="24"/>
        </w:rPr>
        <w:t xml:space="preserve"> und Widerstand leisten kannst, zuerst gegen dich selbst und deine </w:t>
      </w:r>
      <w:r w:rsidRPr="00067397">
        <w:rPr>
          <w:rFonts w:cs="Calibri"/>
          <w:sz w:val="24"/>
          <w:szCs w:val="24"/>
        </w:rPr>
        <w:t>Angst</w:t>
      </w:r>
      <w:r w:rsidR="00806024" w:rsidRPr="00067397">
        <w:rPr>
          <w:rFonts w:cs="Calibri"/>
          <w:sz w:val="24"/>
          <w:szCs w:val="24"/>
        </w:rPr>
        <w:t xml:space="preserve"> und</w:t>
      </w:r>
      <w:r w:rsidR="00245BA7" w:rsidRPr="00067397">
        <w:rPr>
          <w:rFonts w:cs="Calibri"/>
          <w:sz w:val="24"/>
          <w:szCs w:val="24"/>
        </w:rPr>
        <w:t xml:space="preserve"> gegen alle, die dich bedrängen.</w:t>
      </w:r>
      <w:r w:rsidR="0095622B" w:rsidRPr="00067397">
        <w:rPr>
          <w:rFonts w:cs="Calibri"/>
          <w:sz w:val="24"/>
          <w:szCs w:val="24"/>
        </w:rPr>
        <w:t xml:space="preserve"> </w:t>
      </w:r>
      <w:r w:rsidR="00255C79" w:rsidRPr="00067397">
        <w:rPr>
          <w:rFonts w:cs="Calibri"/>
          <w:sz w:val="24"/>
          <w:szCs w:val="24"/>
        </w:rPr>
        <w:t xml:space="preserve">So kannst du dich auch deinem Nächsten getrost zuwenden, wie </w:t>
      </w:r>
      <w:r w:rsidRPr="00067397">
        <w:rPr>
          <w:rFonts w:cs="Calibri"/>
          <w:sz w:val="24"/>
          <w:szCs w:val="24"/>
        </w:rPr>
        <w:t>es im</w:t>
      </w:r>
      <w:r w:rsidR="00255C79" w:rsidRPr="00067397">
        <w:rPr>
          <w:rFonts w:cs="Calibri"/>
          <w:sz w:val="24"/>
          <w:szCs w:val="24"/>
        </w:rPr>
        <w:t xml:space="preserve"> Hohe</w:t>
      </w:r>
      <w:r w:rsidRPr="00067397">
        <w:rPr>
          <w:rFonts w:cs="Calibri"/>
          <w:sz w:val="24"/>
          <w:szCs w:val="24"/>
        </w:rPr>
        <w:t>lied des Trostes weiter heißt</w:t>
      </w:r>
      <w:r w:rsidR="00255C79" w:rsidRPr="00067397">
        <w:rPr>
          <w:rFonts w:cs="Calibri"/>
          <w:sz w:val="24"/>
          <w:szCs w:val="24"/>
        </w:rPr>
        <w:t xml:space="preserve">: </w:t>
      </w:r>
      <w:r w:rsidR="006939E1" w:rsidRPr="00067397">
        <w:rPr>
          <w:rFonts w:cs="Calibri"/>
          <w:sz w:val="24"/>
          <w:szCs w:val="24"/>
        </w:rPr>
        <w:t xml:space="preserve"> </w:t>
      </w:r>
      <w:r w:rsidR="00BE33AF" w:rsidRPr="00067397">
        <w:rPr>
          <w:rFonts w:cs="Calibri"/>
          <w:sz w:val="24"/>
          <w:szCs w:val="24"/>
        </w:rPr>
        <w:t xml:space="preserve"> </w:t>
      </w:r>
    </w:p>
    <w:p w:rsidR="009939E9" w:rsidRDefault="009939E9" w:rsidP="00FB646A">
      <w:pPr>
        <w:spacing w:after="0"/>
        <w:jc w:val="both"/>
        <w:rPr>
          <w:rFonts w:cs="Calibri"/>
          <w:sz w:val="24"/>
          <w:szCs w:val="24"/>
        </w:rPr>
      </w:pPr>
    </w:p>
    <w:p w:rsidR="00FB646A" w:rsidRPr="00067397" w:rsidRDefault="00FB646A" w:rsidP="00FB646A">
      <w:pPr>
        <w:spacing w:after="0"/>
        <w:jc w:val="both"/>
        <w:rPr>
          <w:rFonts w:cs="Calibri"/>
          <w:sz w:val="24"/>
          <w:szCs w:val="24"/>
        </w:rPr>
      </w:pPr>
    </w:p>
    <w:p w:rsidR="00245BA7" w:rsidRDefault="00245BA7" w:rsidP="00DA639B">
      <w:pPr>
        <w:spacing w:after="0"/>
        <w:jc w:val="center"/>
        <w:rPr>
          <w:rFonts w:cs="Calibri"/>
          <w:sz w:val="24"/>
          <w:szCs w:val="24"/>
        </w:rPr>
      </w:pPr>
      <w:r w:rsidRPr="00067397">
        <w:rPr>
          <w:rFonts w:cs="Calibri"/>
          <w:sz w:val="24"/>
          <w:szCs w:val="24"/>
        </w:rPr>
        <w:t>Der gemeinsame Boden des Trostes</w:t>
      </w:r>
    </w:p>
    <w:p w:rsidR="00FB646A" w:rsidRPr="00067397" w:rsidRDefault="00FB646A" w:rsidP="00DA639B">
      <w:pPr>
        <w:spacing w:after="0"/>
        <w:jc w:val="center"/>
        <w:rPr>
          <w:rFonts w:cs="Calibri"/>
          <w:sz w:val="24"/>
          <w:szCs w:val="24"/>
        </w:rPr>
      </w:pPr>
    </w:p>
    <w:p w:rsidR="0095622B" w:rsidRPr="00067397" w:rsidRDefault="00255C79" w:rsidP="002B4BFF">
      <w:pPr>
        <w:spacing w:after="0"/>
        <w:jc w:val="both"/>
        <w:rPr>
          <w:rFonts w:cs="Calibri"/>
          <w:sz w:val="24"/>
          <w:szCs w:val="24"/>
        </w:rPr>
      </w:pPr>
      <w:r w:rsidRPr="00067397">
        <w:rPr>
          <w:rFonts w:cs="Calibri"/>
          <w:i/>
          <w:sz w:val="24"/>
          <w:szCs w:val="24"/>
        </w:rPr>
        <w:t xml:space="preserve">„damit wir trösten können, die </w:t>
      </w:r>
      <w:r w:rsidR="00806024" w:rsidRPr="00067397">
        <w:rPr>
          <w:rFonts w:cs="Calibri"/>
          <w:i/>
          <w:sz w:val="24"/>
          <w:szCs w:val="24"/>
        </w:rPr>
        <w:t xml:space="preserve">da sind </w:t>
      </w:r>
      <w:r w:rsidRPr="00067397">
        <w:rPr>
          <w:rFonts w:cs="Calibri"/>
          <w:i/>
          <w:sz w:val="24"/>
          <w:szCs w:val="24"/>
        </w:rPr>
        <w:t>in allerlei Trübsal, mit dem Trost, mit dem wir selbst getröstet werden von Gott.“</w:t>
      </w:r>
      <w:r w:rsidRPr="00067397">
        <w:rPr>
          <w:rFonts w:cs="Calibri"/>
          <w:sz w:val="24"/>
          <w:szCs w:val="24"/>
        </w:rPr>
        <w:t xml:space="preserve"> </w:t>
      </w:r>
      <w:r w:rsidR="007E5114" w:rsidRPr="00067397">
        <w:rPr>
          <w:rFonts w:cs="Calibri"/>
          <w:sz w:val="24"/>
          <w:szCs w:val="24"/>
        </w:rPr>
        <w:t xml:space="preserve">Jetzt kommen </w:t>
      </w:r>
      <w:r w:rsidR="00806024" w:rsidRPr="00067397">
        <w:rPr>
          <w:rFonts w:cs="Calibri"/>
          <w:sz w:val="24"/>
          <w:szCs w:val="24"/>
        </w:rPr>
        <w:t>Menschen</w:t>
      </w:r>
      <w:r w:rsidR="007E5114" w:rsidRPr="00067397">
        <w:rPr>
          <w:rFonts w:cs="Calibri"/>
          <w:sz w:val="24"/>
          <w:szCs w:val="24"/>
        </w:rPr>
        <w:t xml:space="preserve"> in den Blick, die vielleicht ganz in deiner Nähe „in allerlei Trübsal sind“. </w:t>
      </w:r>
    </w:p>
    <w:p w:rsidR="00CC4E00" w:rsidRDefault="00806024" w:rsidP="002B4BFF">
      <w:pPr>
        <w:spacing w:after="0"/>
        <w:jc w:val="both"/>
        <w:rPr>
          <w:rFonts w:cs="Calibri"/>
          <w:sz w:val="24"/>
          <w:szCs w:val="24"/>
        </w:rPr>
      </w:pPr>
      <w:r w:rsidRPr="00067397">
        <w:rPr>
          <w:rFonts w:cs="Calibri"/>
          <w:sz w:val="24"/>
          <w:szCs w:val="24"/>
        </w:rPr>
        <w:t xml:space="preserve">Ich bekam </w:t>
      </w:r>
      <w:r w:rsidR="005055C5" w:rsidRPr="00067397">
        <w:rPr>
          <w:rFonts w:cs="Calibri"/>
          <w:sz w:val="24"/>
          <w:szCs w:val="24"/>
        </w:rPr>
        <w:t xml:space="preserve">vor einiger Zeit </w:t>
      </w:r>
      <w:r w:rsidR="00D53C28" w:rsidRPr="00067397">
        <w:rPr>
          <w:rFonts w:cs="Calibri"/>
          <w:sz w:val="24"/>
          <w:szCs w:val="24"/>
        </w:rPr>
        <w:t>die Nachricht</w:t>
      </w:r>
      <w:r w:rsidR="005055C5" w:rsidRPr="00067397">
        <w:rPr>
          <w:rFonts w:cs="Calibri"/>
          <w:sz w:val="24"/>
          <w:szCs w:val="24"/>
        </w:rPr>
        <w:t xml:space="preserve">, dass ein Kollege mit Herzinfarkt ins Universitätsklinikum eingeliefert worden </w:t>
      </w:r>
      <w:r w:rsidR="00D53C28" w:rsidRPr="00067397">
        <w:rPr>
          <w:rFonts w:cs="Calibri"/>
          <w:sz w:val="24"/>
          <w:szCs w:val="24"/>
        </w:rPr>
        <w:t>sei</w:t>
      </w:r>
      <w:r w:rsidR="005055C5" w:rsidRPr="00067397">
        <w:rPr>
          <w:rFonts w:cs="Calibri"/>
          <w:sz w:val="24"/>
          <w:szCs w:val="24"/>
        </w:rPr>
        <w:t>.</w:t>
      </w:r>
      <w:r w:rsidR="00FA6BE7" w:rsidRPr="00067397">
        <w:rPr>
          <w:rFonts w:cs="Calibri"/>
          <w:sz w:val="24"/>
          <w:szCs w:val="24"/>
        </w:rPr>
        <w:t xml:space="preserve"> Es stehe</w:t>
      </w:r>
      <w:r w:rsidR="005055C5" w:rsidRPr="00067397">
        <w:rPr>
          <w:rFonts w:cs="Calibri"/>
          <w:sz w:val="24"/>
          <w:szCs w:val="24"/>
        </w:rPr>
        <w:t xml:space="preserve"> 5 vor 12 bei ihm. Ich </w:t>
      </w:r>
      <w:r w:rsidR="0095622B" w:rsidRPr="00067397">
        <w:rPr>
          <w:rFonts w:cs="Calibri"/>
          <w:sz w:val="24"/>
          <w:szCs w:val="24"/>
        </w:rPr>
        <w:t>suchte ihn</w:t>
      </w:r>
      <w:r w:rsidR="00FA6BE7" w:rsidRPr="00067397">
        <w:rPr>
          <w:rFonts w:cs="Calibri"/>
          <w:sz w:val="24"/>
          <w:szCs w:val="24"/>
        </w:rPr>
        <w:t xml:space="preserve"> in dem riesigen Klinikum</w:t>
      </w:r>
      <w:r w:rsidR="0095622B" w:rsidRPr="00067397">
        <w:rPr>
          <w:rFonts w:cs="Calibri"/>
          <w:sz w:val="24"/>
          <w:szCs w:val="24"/>
        </w:rPr>
        <w:t xml:space="preserve"> und</w:t>
      </w:r>
      <w:r w:rsidR="005055C5" w:rsidRPr="00067397">
        <w:rPr>
          <w:rFonts w:cs="Calibri"/>
          <w:sz w:val="24"/>
          <w:szCs w:val="24"/>
        </w:rPr>
        <w:t xml:space="preserve"> </w:t>
      </w:r>
      <w:r w:rsidR="009939E9" w:rsidRPr="00067397">
        <w:rPr>
          <w:rFonts w:cs="Calibri"/>
          <w:sz w:val="24"/>
          <w:szCs w:val="24"/>
        </w:rPr>
        <w:t>fand</w:t>
      </w:r>
      <w:r w:rsidR="00FA6BE7" w:rsidRPr="00067397">
        <w:rPr>
          <w:rFonts w:cs="Calibri"/>
          <w:sz w:val="24"/>
          <w:szCs w:val="24"/>
        </w:rPr>
        <w:t xml:space="preserve"> ihn </w:t>
      </w:r>
      <w:r w:rsidR="00D53C28" w:rsidRPr="00067397">
        <w:rPr>
          <w:rFonts w:cs="Calibri"/>
          <w:sz w:val="24"/>
          <w:szCs w:val="24"/>
        </w:rPr>
        <w:t>auf</w:t>
      </w:r>
      <w:r w:rsidR="00FA6BE7" w:rsidRPr="00067397">
        <w:rPr>
          <w:rFonts w:cs="Calibri"/>
          <w:sz w:val="24"/>
          <w:szCs w:val="24"/>
        </w:rPr>
        <w:t xml:space="preserve"> der Intensivstation</w:t>
      </w:r>
      <w:r w:rsidR="005055C5" w:rsidRPr="00067397">
        <w:rPr>
          <w:rFonts w:cs="Calibri"/>
          <w:sz w:val="24"/>
          <w:szCs w:val="24"/>
        </w:rPr>
        <w:t xml:space="preserve">. Er blickte mich mit großen, fragenden Augen an. </w:t>
      </w:r>
      <w:r w:rsidR="0095622B" w:rsidRPr="00067397">
        <w:rPr>
          <w:rFonts w:cs="Calibri"/>
          <w:sz w:val="24"/>
          <w:szCs w:val="24"/>
        </w:rPr>
        <w:t>Da</w:t>
      </w:r>
      <w:r w:rsidR="005055C5" w:rsidRPr="00067397">
        <w:rPr>
          <w:rFonts w:cs="Calibri"/>
          <w:sz w:val="24"/>
          <w:szCs w:val="24"/>
        </w:rPr>
        <w:t xml:space="preserve"> begriff</w:t>
      </w:r>
      <w:r w:rsidR="0095622B" w:rsidRPr="00067397">
        <w:rPr>
          <w:rFonts w:cs="Calibri"/>
          <w:sz w:val="24"/>
          <w:szCs w:val="24"/>
        </w:rPr>
        <w:t xml:space="preserve"> ich</w:t>
      </w:r>
      <w:r w:rsidR="005055C5" w:rsidRPr="00067397">
        <w:rPr>
          <w:rFonts w:cs="Calibri"/>
          <w:sz w:val="24"/>
          <w:szCs w:val="24"/>
        </w:rPr>
        <w:t xml:space="preserve">, dass ich jetzt etwas sagen muss, was ihn aufatmen lässt. </w:t>
      </w:r>
      <w:r w:rsidR="0095622B" w:rsidRPr="00067397">
        <w:rPr>
          <w:rFonts w:cs="Calibri"/>
          <w:sz w:val="24"/>
          <w:szCs w:val="24"/>
        </w:rPr>
        <w:t>Ich</w:t>
      </w:r>
      <w:r w:rsidR="005055C5" w:rsidRPr="00067397">
        <w:rPr>
          <w:rFonts w:cs="Calibri"/>
          <w:sz w:val="24"/>
          <w:szCs w:val="24"/>
        </w:rPr>
        <w:t xml:space="preserve"> entsann mich eines Gesangbuchverses, den </w:t>
      </w:r>
      <w:r w:rsidR="00FA6BE7" w:rsidRPr="00067397">
        <w:rPr>
          <w:rFonts w:cs="Calibri"/>
          <w:sz w:val="24"/>
          <w:szCs w:val="24"/>
        </w:rPr>
        <w:t>ich bei</w:t>
      </w:r>
      <w:r w:rsidR="005055C5" w:rsidRPr="00067397">
        <w:rPr>
          <w:rFonts w:cs="Calibri"/>
          <w:sz w:val="24"/>
          <w:szCs w:val="24"/>
        </w:rPr>
        <w:t xml:space="preserve"> Rudolf Bohren </w:t>
      </w:r>
      <w:r w:rsidR="00FA6BE7" w:rsidRPr="00067397">
        <w:rPr>
          <w:rFonts w:cs="Calibri"/>
          <w:sz w:val="24"/>
          <w:szCs w:val="24"/>
        </w:rPr>
        <w:t>gelernt</w:t>
      </w:r>
      <w:r w:rsidR="0095622B" w:rsidRPr="00067397">
        <w:rPr>
          <w:rFonts w:cs="Calibri"/>
          <w:sz w:val="24"/>
          <w:szCs w:val="24"/>
        </w:rPr>
        <w:t xml:space="preserve"> hatte</w:t>
      </w:r>
      <w:r w:rsidRPr="00067397">
        <w:rPr>
          <w:rFonts w:cs="Calibri"/>
          <w:sz w:val="24"/>
          <w:szCs w:val="24"/>
        </w:rPr>
        <w:t xml:space="preserve">, einen Vers, der </w:t>
      </w:r>
      <w:r w:rsidR="005055C5" w:rsidRPr="00067397">
        <w:rPr>
          <w:rFonts w:cs="Calibri"/>
          <w:sz w:val="24"/>
          <w:szCs w:val="24"/>
        </w:rPr>
        <w:t xml:space="preserve"> ihn </w:t>
      </w:r>
      <w:r w:rsidR="0095622B" w:rsidRPr="00067397">
        <w:rPr>
          <w:rFonts w:cs="Calibri"/>
          <w:sz w:val="24"/>
          <w:szCs w:val="24"/>
        </w:rPr>
        <w:t xml:space="preserve">selbst schon </w:t>
      </w:r>
      <w:r w:rsidR="005055C5" w:rsidRPr="00067397">
        <w:rPr>
          <w:rFonts w:cs="Calibri"/>
          <w:sz w:val="24"/>
          <w:szCs w:val="24"/>
        </w:rPr>
        <w:t>in großer Not getröstet hatte</w:t>
      </w:r>
      <w:r w:rsidR="005D0421" w:rsidRPr="00067397">
        <w:rPr>
          <w:rFonts w:cs="Calibri"/>
          <w:sz w:val="24"/>
          <w:szCs w:val="24"/>
        </w:rPr>
        <w:t xml:space="preserve">. Es </w:t>
      </w:r>
      <w:r w:rsidRPr="00067397">
        <w:rPr>
          <w:rFonts w:cs="Calibri"/>
          <w:sz w:val="24"/>
          <w:szCs w:val="24"/>
        </w:rPr>
        <w:t xml:space="preserve">eine Strophe </w:t>
      </w:r>
      <w:r w:rsidR="00FA6BE7" w:rsidRPr="00067397">
        <w:rPr>
          <w:rFonts w:cs="Calibri"/>
          <w:sz w:val="24"/>
          <w:szCs w:val="24"/>
        </w:rPr>
        <w:t>des barocken Liederdichters</w:t>
      </w:r>
      <w:r w:rsidR="005055C5" w:rsidRPr="00067397">
        <w:rPr>
          <w:rFonts w:cs="Calibri"/>
          <w:sz w:val="24"/>
          <w:szCs w:val="24"/>
        </w:rPr>
        <w:t xml:space="preserve"> Paul Fleming</w:t>
      </w:r>
      <w:r w:rsidR="005D0421" w:rsidRPr="00067397">
        <w:rPr>
          <w:rFonts w:cs="Calibri"/>
          <w:sz w:val="24"/>
          <w:szCs w:val="24"/>
        </w:rPr>
        <w:t xml:space="preserve"> aus seinem Lied „In allen meinen Taten“</w:t>
      </w:r>
      <w:r w:rsidR="00FA6BE7" w:rsidRPr="00067397">
        <w:rPr>
          <w:rFonts w:cs="Calibri"/>
          <w:sz w:val="24"/>
          <w:szCs w:val="24"/>
        </w:rPr>
        <w:t xml:space="preserve"> (EG 368):</w:t>
      </w:r>
    </w:p>
    <w:p w:rsidR="004D7F64" w:rsidRPr="00067397" w:rsidRDefault="004D7F64" w:rsidP="002B4BFF">
      <w:pPr>
        <w:spacing w:after="0"/>
        <w:jc w:val="both"/>
        <w:rPr>
          <w:rFonts w:cs="Calibri"/>
          <w:sz w:val="24"/>
          <w:szCs w:val="24"/>
        </w:rPr>
      </w:pPr>
    </w:p>
    <w:p w:rsidR="005055C5" w:rsidRPr="00067397" w:rsidRDefault="005055C5" w:rsidP="00DA639B">
      <w:pPr>
        <w:pStyle w:val="Listenabsatz"/>
        <w:spacing w:after="0"/>
        <w:ind w:left="0"/>
        <w:jc w:val="center"/>
        <w:rPr>
          <w:rFonts w:cs="Calibri"/>
          <w:i/>
          <w:sz w:val="24"/>
          <w:szCs w:val="24"/>
        </w:rPr>
      </w:pPr>
      <w:r w:rsidRPr="00067397">
        <w:rPr>
          <w:rFonts w:cs="Calibri"/>
          <w:i/>
          <w:sz w:val="24"/>
          <w:szCs w:val="24"/>
        </w:rPr>
        <w:t>„Es kann dir nichts geschehen, als was er hat ersehen</w:t>
      </w:r>
    </w:p>
    <w:p w:rsidR="005055C5" w:rsidRPr="00067397" w:rsidRDefault="005055C5" w:rsidP="00DA639B">
      <w:pPr>
        <w:pStyle w:val="Listenabsatz"/>
        <w:spacing w:after="0"/>
        <w:ind w:left="0"/>
        <w:jc w:val="center"/>
        <w:rPr>
          <w:rFonts w:cs="Calibri"/>
          <w:i/>
          <w:sz w:val="24"/>
          <w:szCs w:val="24"/>
        </w:rPr>
      </w:pPr>
      <w:r w:rsidRPr="00067397">
        <w:rPr>
          <w:rFonts w:cs="Calibri"/>
          <w:i/>
          <w:sz w:val="24"/>
          <w:szCs w:val="24"/>
        </w:rPr>
        <w:t>Und was dir selig ist.</w:t>
      </w:r>
    </w:p>
    <w:p w:rsidR="005055C5" w:rsidRPr="00067397" w:rsidRDefault="005055C5" w:rsidP="00DA639B">
      <w:pPr>
        <w:pStyle w:val="Listenabsatz"/>
        <w:spacing w:after="0"/>
        <w:ind w:left="0"/>
        <w:jc w:val="center"/>
        <w:rPr>
          <w:rFonts w:cs="Calibri"/>
          <w:i/>
          <w:sz w:val="24"/>
          <w:szCs w:val="24"/>
        </w:rPr>
      </w:pPr>
      <w:r w:rsidRPr="00067397">
        <w:rPr>
          <w:rFonts w:cs="Calibri"/>
          <w:i/>
          <w:sz w:val="24"/>
          <w:szCs w:val="24"/>
        </w:rPr>
        <w:t>Du nimmst es, wie ERs gibet, was IHM von dir beliebet,</w:t>
      </w:r>
    </w:p>
    <w:p w:rsidR="005055C5" w:rsidRPr="00067397" w:rsidRDefault="005055C5" w:rsidP="00DA639B">
      <w:pPr>
        <w:pStyle w:val="Listenabsatz"/>
        <w:spacing w:after="0"/>
        <w:ind w:left="0"/>
        <w:jc w:val="center"/>
        <w:rPr>
          <w:rFonts w:cs="Calibri"/>
          <w:i/>
          <w:sz w:val="24"/>
          <w:szCs w:val="24"/>
        </w:rPr>
      </w:pPr>
      <w:r w:rsidRPr="00067397">
        <w:rPr>
          <w:rFonts w:cs="Calibri"/>
          <w:i/>
          <w:sz w:val="24"/>
          <w:szCs w:val="24"/>
        </w:rPr>
        <w:t>dasselbe hast auch du erkiest.“</w:t>
      </w:r>
    </w:p>
    <w:p w:rsidR="001B198D" w:rsidRDefault="001B198D" w:rsidP="002B4BFF">
      <w:pPr>
        <w:spacing w:after="0"/>
        <w:jc w:val="both"/>
        <w:rPr>
          <w:rFonts w:cs="Calibri"/>
          <w:sz w:val="24"/>
          <w:szCs w:val="24"/>
        </w:rPr>
      </w:pPr>
    </w:p>
    <w:p w:rsidR="005055C5" w:rsidRDefault="005055C5" w:rsidP="002B4BFF">
      <w:pPr>
        <w:spacing w:after="0"/>
        <w:jc w:val="both"/>
        <w:rPr>
          <w:rFonts w:cs="Calibri"/>
          <w:sz w:val="24"/>
          <w:szCs w:val="24"/>
        </w:rPr>
      </w:pPr>
      <w:r w:rsidRPr="00067397">
        <w:rPr>
          <w:rFonts w:cs="Calibri"/>
          <w:sz w:val="24"/>
          <w:szCs w:val="24"/>
        </w:rPr>
        <w:t>Ich hatte diesen Vers Gott sei Dank</w:t>
      </w:r>
      <w:r w:rsidR="005D0421" w:rsidRPr="00067397">
        <w:rPr>
          <w:rFonts w:cs="Calibri"/>
          <w:sz w:val="24"/>
          <w:szCs w:val="24"/>
        </w:rPr>
        <w:t xml:space="preserve"> schon</w:t>
      </w:r>
      <w:r w:rsidRPr="00067397">
        <w:rPr>
          <w:rFonts w:cs="Calibri"/>
          <w:sz w:val="24"/>
          <w:szCs w:val="24"/>
        </w:rPr>
        <w:t xml:space="preserve"> auswendig gelernt, als ich in einer MRT-Röhre lag und ihn eine halbe Stunde vor mich hin murmelte</w:t>
      </w:r>
      <w:r w:rsidR="00806024" w:rsidRPr="00067397">
        <w:rPr>
          <w:rFonts w:cs="Calibri"/>
          <w:sz w:val="24"/>
          <w:szCs w:val="24"/>
        </w:rPr>
        <w:t>. Er</w:t>
      </w:r>
      <w:r w:rsidRPr="00067397">
        <w:rPr>
          <w:rFonts w:cs="Calibri"/>
          <w:sz w:val="24"/>
          <w:szCs w:val="24"/>
        </w:rPr>
        <w:t xml:space="preserve"> </w:t>
      </w:r>
      <w:r w:rsidR="00245BA7" w:rsidRPr="00067397">
        <w:rPr>
          <w:rFonts w:cs="Calibri"/>
          <w:sz w:val="24"/>
          <w:szCs w:val="24"/>
        </w:rPr>
        <w:t>entfaltete</w:t>
      </w:r>
      <w:r w:rsidR="00806024" w:rsidRPr="00067397">
        <w:rPr>
          <w:rFonts w:cs="Calibri"/>
          <w:sz w:val="24"/>
          <w:szCs w:val="24"/>
        </w:rPr>
        <w:t xml:space="preserve"> </w:t>
      </w:r>
      <w:r w:rsidRPr="00067397">
        <w:rPr>
          <w:rFonts w:cs="Calibri"/>
          <w:sz w:val="24"/>
          <w:szCs w:val="24"/>
        </w:rPr>
        <w:t xml:space="preserve">eine beruhigende Wirkung auf mich. </w:t>
      </w:r>
      <w:r w:rsidR="000600F2" w:rsidRPr="00067397">
        <w:rPr>
          <w:rFonts w:cs="Calibri"/>
          <w:sz w:val="24"/>
          <w:szCs w:val="24"/>
        </w:rPr>
        <w:t>Und jetzt atmete der Kollege</w:t>
      </w:r>
      <w:r w:rsidR="005D0421" w:rsidRPr="00067397">
        <w:rPr>
          <w:rFonts w:cs="Calibri"/>
          <w:sz w:val="24"/>
          <w:szCs w:val="24"/>
        </w:rPr>
        <w:t xml:space="preserve"> hörbar</w:t>
      </w:r>
      <w:r w:rsidR="000600F2" w:rsidRPr="00067397">
        <w:rPr>
          <w:rFonts w:cs="Calibri"/>
          <w:sz w:val="24"/>
          <w:szCs w:val="24"/>
        </w:rPr>
        <w:t xml:space="preserve"> auf und sagte nur: „Danke!“  Als wir noch einige Sätze gewechselt hatten und er </w:t>
      </w:r>
      <w:r w:rsidR="00FA6BE7" w:rsidRPr="00067397">
        <w:rPr>
          <w:rFonts w:cs="Calibri"/>
          <w:sz w:val="24"/>
          <w:szCs w:val="24"/>
        </w:rPr>
        <w:t xml:space="preserve">mir </w:t>
      </w:r>
      <w:r w:rsidR="000600F2" w:rsidRPr="00067397">
        <w:rPr>
          <w:rFonts w:cs="Calibri"/>
          <w:sz w:val="24"/>
          <w:szCs w:val="24"/>
        </w:rPr>
        <w:t>von seiner Operation und deren Folgen erzählte, ging ich wieder und sagte ihm zum Schluss noch den letz</w:t>
      </w:r>
      <w:r w:rsidR="002972DF" w:rsidRPr="00067397">
        <w:rPr>
          <w:rFonts w:cs="Calibri"/>
          <w:sz w:val="24"/>
          <w:szCs w:val="24"/>
        </w:rPr>
        <w:t>ten Vers dieses barocken Liedes</w:t>
      </w:r>
      <w:r w:rsidR="00806024" w:rsidRPr="00067397">
        <w:rPr>
          <w:rFonts w:cs="Calibri"/>
          <w:sz w:val="24"/>
          <w:szCs w:val="24"/>
        </w:rPr>
        <w:t xml:space="preserve"> auf</w:t>
      </w:r>
      <w:r w:rsidR="005D0421" w:rsidRPr="00067397">
        <w:rPr>
          <w:rFonts w:cs="Calibri"/>
          <w:sz w:val="24"/>
          <w:szCs w:val="24"/>
        </w:rPr>
        <w:t>:</w:t>
      </w:r>
    </w:p>
    <w:p w:rsidR="004D7F64" w:rsidRPr="00067397" w:rsidRDefault="004D7F64" w:rsidP="002B4BFF">
      <w:pPr>
        <w:spacing w:after="0"/>
        <w:jc w:val="both"/>
        <w:rPr>
          <w:rFonts w:cs="Calibri"/>
          <w:sz w:val="24"/>
          <w:szCs w:val="24"/>
        </w:rPr>
      </w:pPr>
    </w:p>
    <w:p w:rsidR="000600F2" w:rsidRPr="00067397" w:rsidRDefault="000600F2" w:rsidP="00332E63">
      <w:pPr>
        <w:pStyle w:val="Listenabsatz"/>
        <w:spacing w:after="0"/>
        <w:ind w:left="0"/>
        <w:jc w:val="center"/>
        <w:rPr>
          <w:rFonts w:cs="Calibri"/>
          <w:i/>
          <w:sz w:val="24"/>
          <w:szCs w:val="24"/>
        </w:rPr>
      </w:pPr>
      <w:r w:rsidRPr="00067397">
        <w:rPr>
          <w:rFonts w:cs="Calibri"/>
          <w:i/>
          <w:sz w:val="24"/>
          <w:szCs w:val="24"/>
        </w:rPr>
        <w:t>„So sei nun Seele deine und traue dem alleine</w:t>
      </w:r>
    </w:p>
    <w:p w:rsidR="000600F2" w:rsidRPr="00067397" w:rsidRDefault="000600F2" w:rsidP="00332E63">
      <w:pPr>
        <w:pStyle w:val="Listenabsatz"/>
        <w:spacing w:after="0"/>
        <w:ind w:left="0"/>
        <w:jc w:val="center"/>
        <w:rPr>
          <w:rFonts w:cs="Calibri"/>
          <w:i/>
          <w:sz w:val="24"/>
          <w:szCs w:val="24"/>
        </w:rPr>
      </w:pPr>
      <w:r w:rsidRPr="00067397">
        <w:rPr>
          <w:rFonts w:cs="Calibri"/>
          <w:i/>
          <w:sz w:val="24"/>
          <w:szCs w:val="24"/>
        </w:rPr>
        <w:t>Der dich geschaffen hat,</w:t>
      </w:r>
    </w:p>
    <w:p w:rsidR="000600F2" w:rsidRPr="00067397" w:rsidRDefault="000600F2" w:rsidP="00332E63">
      <w:pPr>
        <w:pStyle w:val="Listenabsatz"/>
        <w:spacing w:after="0"/>
        <w:ind w:left="0"/>
        <w:jc w:val="center"/>
        <w:rPr>
          <w:rFonts w:cs="Calibri"/>
          <w:i/>
          <w:sz w:val="24"/>
          <w:szCs w:val="24"/>
        </w:rPr>
      </w:pPr>
      <w:r w:rsidRPr="00067397">
        <w:rPr>
          <w:rFonts w:cs="Calibri"/>
          <w:i/>
          <w:sz w:val="24"/>
          <w:szCs w:val="24"/>
        </w:rPr>
        <w:t>es gehe wie es gehe</w:t>
      </w:r>
      <w:r w:rsidR="00681EE0" w:rsidRPr="00067397">
        <w:rPr>
          <w:rFonts w:cs="Calibri"/>
          <w:i/>
          <w:sz w:val="24"/>
          <w:szCs w:val="24"/>
        </w:rPr>
        <w:t>,</w:t>
      </w:r>
      <w:r w:rsidRPr="00067397">
        <w:rPr>
          <w:rFonts w:cs="Calibri"/>
          <w:i/>
          <w:sz w:val="24"/>
          <w:szCs w:val="24"/>
        </w:rPr>
        <w:t xml:space="preserve"> dein Vater in der Höhe</w:t>
      </w:r>
      <w:r w:rsidR="00681EE0" w:rsidRPr="00067397">
        <w:rPr>
          <w:rFonts w:cs="Calibri"/>
          <w:i/>
          <w:sz w:val="24"/>
          <w:szCs w:val="24"/>
        </w:rPr>
        <w:t>,</w:t>
      </w:r>
    </w:p>
    <w:p w:rsidR="000600F2" w:rsidRPr="00067397" w:rsidRDefault="000600F2" w:rsidP="00332E63">
      <w:pPr>
        <w:pStyle w:val="Listenabsatz"/>
        <w:spacing w:after="0"/>
        <w:ind w:left="0"/>
        <w:jc w:val="center"/>
        <w:rPr>
          <w:rFonts w:cs="Calibri"/>
          <w:i/>
          <w:sz w:val="24"/>
          <w:szCs w:val="24"/>
        </w:rPr>
      </w:pPr>
      <w:r w:rsidRPr="00067397">
        <w:rPr>
          <w:rFonts w:cs="Calibri"/>
          <w:i/>
          <w:sz w:val="24"/>
          <w:szCs w:val="24"/>
        </w:rPr>
        <w:t>der weiß zu allen Sachen Rat.“</w:t>
      </w:r>
    </w:p>
    <w:p w:rsidR="001B198D" w:rsidRDefault="001B198D" w:rsidP="002B4BFF">
      <w:pPr>
        <w:spacing w:after="0"/>
        <w:jc w:val="both"/>
        <w:rPr>
          <w:rFonts w:cs="Calibri"/>
          <w:sz w:val="24"/>
          <w:szCs w:val="24"/>
        </w:rPr>
      </w:pPr>
    </w:p>
    <w:p w:rsidR="005D0421" w:rsidRPr="00067397" w:rsidRDefault="000600F2" w:rsidP="002B4BFF">
      <w:pPr>
        <w:spacing w:after="0"/>
        <w:jc w:val="both"/>
        <w:rPr>
          <w:rFonts w:cs="Calibri"/>
          <w:sz w:val="24"/>
          <w:szCs w:val="24"/>
        </w:rPr>
      </w:pPr>
      <w:r w:rsidRPr="00067397">
        <w:rPr>
          <w:rFonts w:cs="Calibri"/>
          <w:sz w:val="24"/>
          <w:szCs w:val="24"/>
        </w:rPr>
        <w:t>So versuchte ich diesen Kollegen zu trösten mit einem Trost, den ich bei einem anderen Kollegen gelernt und in seiner tröstenden Kraft an mir selber erfahren hatte. Und siehe, als ich den Kollegen</w:t>
      </w:r>
      <w:r w:rsidR="00681EE0" w:rsidRPr="00067397">
        <w:rPr>
          <w:rFonts w:cs="Calibri"/>
          <w:sz w:val="24"/>
          <w:szCs w:val="24"/>
        </w:rPr>
        <w:t xml:space="preserve"> spät</w:t>
      </w:r>
      <w:r w:rsidR="00806024" w:rsidRPr="00067397">
        <w:rPr>
          <w:rFonts w:cs="Calibri"/>
          <w:sz w:val="24"/>
          <w:szCs w:val="24"/>
        </w:rPr>
        <w:t>er in der Reha-K</w:t>
      </w:r>
      <w:r w:rsidR="005D0421" w:rsidRPr="00067397">
        <w:rPr>
          <w:rFonts w:cs="Calibri"/>
          <w:sz w:val="24"/>
          <w:szCs w:val="24"/>
        </w:rPr>
        <w:t>linik aufsuchte,</w:t>
      </w:r>
      <w:r w:rsidR="00681EE0" w:rsidRPr="00067397">
        <w:rPr>
          <w:rFonts w:cs="Calibri"/>
          <w:sz w:val="24"/>
          <w:szCs w:val="24"/>
        </w:rPr>
        <w:t xml:space="preserve"> mein</w:t>
      </w:r>
      <w:r w:rsidR="00F72447" w:rsidRPr="00067397">
        <w:rPr>
          <w:rFonts w:cs="Calibri"/>
          <w:sz w:val="24"/>
          <w:szCs w:val="24"/>
        </w:rPr>
        <w:t>te er</w:t>
      </w:r>
      <w:r w:rsidR="00681EE0" w:rsidRPr="00067397">
        <w:rPr>
          <w:rFonts w:cs="Calibri"/>
          <w:sz w:val="24"/>
          <w:szCs w:val="24"/>
        </w:rPr>
        <w:t>: Diese beiden Gesangbuchverse seien das Kraftfutter für seine Seele gew</w:t>
      </w:r>
      <w:r w:rsidR="00C90E23" w:rsidRPr="00067397">
        <w:rPr>
          <w:rFonts w:cs="Calibri"/>
          <w:sz w:val="24"/>
          <w:szCs w:val="24"/>
        </w:rPr>
        <w:t>orden</w:t>
      </w:r>
      <w:r w:rsidR="00681EE0" w:rsidRPr="00067397">
        <w:rPr>
          <w:rFonts w:cs="Calibri"/>
          <w:sz w:val="24"/>
          <w:szCs w:val="24"/>
        </w:rPr>
        <w:t>, weil sie seine Krankheit in Gottes Rat, in Got</w:t>
      </w:r>
      <w:r w:rsidR="00681EE0" w:rsidRPr="00067397">
        <w:rPr>
          <w:rFonts w:cs="Calibri"/>
          <w:sz w:val="24"/>
          <w:szCs w:val="24"/>
        </w:rPr>
        <w:lastRenderedPageBreak/>
        <w:t>tes Bestimmung hineingelegt hätten</w:t>
      </w:r>
      <w:r w:rsidR="00F72447" w:rsidRPr="00067397">
        <w:rPr>
          <w:rFonts w:cs="Calibri"/>
          <w:sz w:val="24"/>
          <w:szCs w:val="24"/>
        </w:rPr>
        <w:t>.</w:t>
      </w:r>
      <w:r w:rsidR="00681EE0" w:rsidRPr="00067397">
        <w:rPr>
          <w:rFonts w:cs="Calibri"/>
          <w:sz w:val="24"/>
          <w:szCs w:val="24"/>
        </w:rPr>
        <w:t xml:space="preserve"> </w:t>
      </w:r>
      <w:r w:rsidR="00806024" w:rsidRPr="00067397">
        <w:rPr>
          <w:rFonts w:cs="Calibri"/>
          <w:sz w:val="24"/>
          <w:szCs w:val="24"/>
        </w:rPr>
        <w:t xml:space="preserve">Er </w:t>
      </w:r>
      <w:r w:rsidR="00681EE0" w:rsidRPr="00067397">
        <w:rPr>
          <w:rFonts w:cs="Calibri"/>
          <w:sz w:val="24"/>
          <w:szCs w:val="24"/>
        </w:rPr>
        <w:t>hätt</w:t>
      </w:r>
      <w:r w:rsidR="00F72447" w:rsidRPr="00067397">
        <w:rPr>
          <w:rFonts w:cs="Calibri"/>
          <w:sz w:val="24"/>
          <w:szCs w:val="24"/>
        </w:rPr>
        <w:t>e</w:t>
      </w:r>
      <w:r w:rsidR="00681EE0" w:rsidRPr="00067397">
        <w:rPr>
          <w:rFonts w:cs="Calibri"/>
          <w:sz w:val="24"/>
          <w:szCs w:val="24"/>
        </w:rPr>
        <w:t xml:space="preserve"> eine Perspektive für sein Leiden gewonnen und sei nicht bloß auf sich selbst zurückgeworfen </w:t>
      </w:r>
      <w:r w:rsidR="00806024" w:rsidRPr="00067397">
        <w:rPr>
          <w:rFonts w:cs="Calibri"/>
          <w:sz w:val="24"/>
          <w:szCs w:val="24"/>
        </w:rPr>
        <w:t>geblieben</w:t>
      </w:r>
      <w:r w:rsidR="00681EE0" w:rsidRPr="00067397">
        <w:rPr>
          <w:rFonts w:cs="Calibri"/>
          <w:sz w:val="24"/>
          <w:szCs w:val="24"/>
        </w:rPr>
        <w:t>.</w:t>
      </w:r>
      <w:r w:rsidR="00D53C28" w:rsidRPr="00067397">
        <w:rPr>
          <w:rFonts w:cs="Calibri"/>
          <w:sz w:val="24"/>
          <w:szCs w:val="24"/>
        </w:rPr>
        <w:t xml:space="preserve"> Er</w:t>
      </w:r>
      <w:r w:rsidR="002972DF" w:rsidRPr="00067397">
        <w:rPr>
          <w:rFonts w:cs="Calibri"/>
          <w:sz w:val="24"/>
          <w:szCs w:val="24"/>
        </w:rPr>
        <w:t xml:space="preserve"> h</w:t>
      </w:r>
      <w:r w:rsidR="005D0421" w:rsidRPr="00067397">
        <w:rPr>
          <w:rFonts w:cs="Calibri"/>
          <w:sz w:val="24"/>
          <w:szCs w:val="24"/>
        </w:rPr>
        <w:t xml:space="preserve">ätte </w:t>
      </w:r>
      <w:r w:rsidR="002972DF" w:rsidRPr="00067397">
        <w:rPr>
          <w:rFonts w:cs="Calibri"/>
          <w:sz w:val="24"/>
          <w:szCs w:val="24"/>
        </w:rPr>
        <w:t xml:space="preserve">Zuversicht gewonnen, </w:t>
      </w:r>
      <w:r w:rsidR="00806024" w:rsidRPr="00067397">
        <w:rPr>
          <w:rFonts w:cs="Calibri"/>
          <w:sz w:val="24"/>
          <w:szCs w:val="24"/>
        </w:rPr>
        <w:t xml:space="preserve">mit einem Wort: Er sei getröstet worden. </w:t>
      </w:r>
      <w:r w:rsidR="002972DF" w:rsidRPr="00067397">
        <w:rPr>
          <w:rFonts w:cs="Calibri"/>
          <w:sz w:val="24"/>
          <w:szCs w:val="24"/>
        </w:rPr>
        <w:t xml:space="preserve"> </w:t>
      </w:r>
    </w:p>
    <w:p w:rsidR="00F72447" w:rsidRPr="00067397" w:rsidRDefault="002972DF" w:rsidP="002B4BFF">
      <w:pPr>
        <w:spacing w:after="0"/>
        <w:jc w:val="both"/>
        <w:rPr>
          <w:rFonts w:cs="Calibri"/>
          <w:sz w:val="24"/>
          <w:szCs w:val="24"/>
        </w:rPr>
      </w:pPr>
      <w:r w:rsidRPr="00067397">
        <w:rPr>
          <w:rFonts w:cs="Calibri"/>
          <w:i/>
          <w:iCs/>
          <w:sz w:val="24"/>
          <w:szCs w:val="24"/>
        </w:rPr>
        <w:t>„We trust in God“</w:t>
      </w:r>
      <w:r w:rsidRPr="00067397">
        <w:rPr>
          <w:rFonts w:cs="Calibri"/>
          <w:sz w:val="24"/>
          <w:szCs w:val="24"/>
        </w:rPr>
        <w:t xml:space="preserve"> – das </w:t>
      </w:r>
      <w:r w:rsidR="00806024" w:rsidRPr="00067397">
        <w:rPr>
          <w:rFonts w:cs="Calibri"/>
          <w:sz w:val="24"/>
          <w:szCs w:val="24"/>
        </w:rPr>
        <w:t>soll nicht bloß auf Dollar</w:t>
      </w:r>
      <w:r w:rsidRPr="00067397">
        <w:rPr>
          <w:rFonts w:cs="Calibri"/>
          <w:sz w:val="24"/>
          <w:szCs w:val="24"/>
        </w:rPr>
        <w:t>schein</w:t>
      </w:r>
      <w:r w:rsidR="00806024" w:rsidRPr="00067397">
        <w:rPr>
          <w:rFonts w:cs="Calibri"/>
          <w:sz w:val="24"/>
          <w:szCs w:val="24"/>
        </w:rPr>
        <w:t>en</w:t>
      </w:r>
      <w:r w:rsidRPr="00067397">
        <w:rPr>
          <w:rFonts w:cs="Calibri"/>
          <w:sz w:val="24"/>
          <w:szCs w:val="24"/>
        </w:rPr>
        <w:t xml:space="preserve"> stehen, sondern</w:t>
      </w:r>
      <w:r w:rsidR="00C90E23" w:rsidRPr="00067397">
        <w:rPr>
          <w:rFonts w:cs="Calibri"/>
          <w:sz w:val="24"/>
          <w:szCs w:val="24"/>
        </w:rPr>
        <w:t xml:space="preserve"> </w:t>
      </w:r>
      <w:r w:rsidR="00806024" w:rsidRPr="00067397">
        <w:rPr>
          <w:rFonts w:cs="Calibri"/>
          <w:sz w:val="24"/>
          <w:szCs w:val="24"/>
        </w:rPr>
        <w:t xml:space="preserve">sei uns allen </w:t>
      </w:r>
      <w:r w:rsidRPr="00067397">
        <w:rPr>
          <w:rFonts w:cs="Calibri"/>
          <w:sz w:val="24"/>
          <w:szCs w:val="24"/>
        </w:rPr>
        <w:t>in unsere Herzen geschrieben: Wir trauen Gott und werden dadurch getrost.</w:t>
      </w:r>
      <w:r w:rsidR="005D0421" w:rsidRPr="00067397">
        <w:rPr>
          <w:rFonts w:cs="Calibri"/>
          <w:sz w:val="24"/>
          <w:szCs w:val="24"/>
        </w:rPr>
        <w:t xml:space="preserve"> </w:t>
      </w:r>
      <w:r w:rsidR="00F72447" w:rsidRPr="00067397">
        <w:rPr>
          <w:rFonts w:cs="Calibri"/>
          <w:sz w:val="24"/>
          <w:szCs w:val="24"/>
        </w:rPr>
        <w:t>So stellt der Trost, wie schon das lateinische Wort „</w:t>
      </w:r>
      <w:r w:rsidR="00F72447" w:rsidRPr="00067397">
        <w:rPr>
          <w:rFonts w:cs="Calibri"/>
          <w:i/>
          <w:iCs/>
          <w:sz w:val="24"/>
          <w:szCs w:val="24"/>
        </w:rPr>
        <w:t>consolatio</w:t>
      </w:r>
      <w:r w:rsidR="00F72447" w:rsidRPr="00067397">
        <w:rPr>
          <w:rFonts w:cs="Calibri"/>
          <w:sz w:val="24"/>
          <w:szCs w:val="24"/>
        </w:rPr>
        <w:t xml:space="preserve">“ sagt, dich und mich auf einen gemeinsamen </w:t>
      </w:r>
      <w:r w:rsidR="00245BA7" w:rsidRPr="00067397">
        <w:rPr>
          <w:rFonts w:cs="Calibri"/>
          <w:sz w:val="24"/>
          <w:szCs w:val="24"/>
        </w:rPr>
        <w:t>Boden,</w:t>
      </w:r>
      <w:r w:rsidR="00F72447" w:rsidRPr="00067397">
        <w:rPr>
          <w:rFonts w:cs="Calibri"/>
          <w:sz w:val="24"/>
          <w:szCs w:val="24"/>
        </w:rPr>
        <w:t xml:space="preserve"> einen </w:t>
      </w:r>
      <w:r w:rsidR="00245BA7" w:rsidRPr="00067397">
        <w:rPr>
          <w:rFonts w:cs="Calibri"/>
          <w:bCs/>
          <w:i/>
          <w:iCs/>
          <w:sz w:val="24"/>
          <w:szCs w:val="24"/>
        </w:rPr>
        <w:t>con-solacium.</w:t>
      </w:r>
      <w:r w:rsidR="00F72447" w:rsidRPr="00067397">
        <w:rPr>
          <w:rFonts w:cs="Calibri"/>
          <w:sz w:val="24"/>
          <w:szCs w:val="24"/>
        </w:rPr>
        <w:t xml:space="preserve"> </w:t>
      </w:r>
      <w:r w:rsidR="00806024" w:rsidRPr="00067397">
        <w:rPr>
          <w:rFonts w:cs="Calibri"/>
          <w:sz w:val="24"/>
          <w:szCs w:val="24"/>
        </w:rPr>
        <w:t xml:space="preserve">Trösten kannst du nur mit </w:t>
      </w:r>
      <w:r w:rsidR="00F72447" w:rsidRPr="00067397">
        <w:rPr>
          <w:rFonts w:cs="Calibri"/>
          <w:sz w:val="24"/>
          <w:szCs w:val="24"/>
        </w:rPr>
        <w:t>dem Trost, mit dem du selber getröstet wurdest. Du kannst dem anderen nur den Boden zeigen, den du selbst gewonnen</w:t>
      </w:r>
      <w:r w:rsidR="00245BA7" w:rsidRPr="00067397">
        <w:rPr>
          <w:rFonts w:cs="Calibri"/>
          <w:sz w:val="24"/>
          <w:szCs w:val="24"/>
        </w:rPr>
        <w:t xml:space="preserve"> hast und der deine Füße trägt, um standhaft zu werden und den Gefahren trotzen zu können.</w:t>
      </w:r>
      <w:r w:rsidR="00CF7EDB" w:rsidRPr="00067397">
        <w:rPr>
          <w:rFonts w:cs="Calibri"/>
          <w:sz w:val="24"/>
          <w:szCs w:val="24"/>
        </w:rPr>
        <w:t xml:space="preserve"> Dieser Boden ist so weit, dass wir heilsamen Abstand voneinander gewinnen und doch einander nahe sind, weil einer zwischen uns tritt, der uns Nähe und Abstand zugleich </w:t>
      </w:r>
      <w:r w:rsidR="009939E9" w:rsidRPr="00067397">
        <w:rPr>
          <w:rFonts w:cs="Calibri"/>
          <w:sz w:val="24"/>
          <w:szCs w:val="24"/>
        </w:rPr>
        <w:t>is</w:t>
      </w:r>
      <w:r w:rsidR="00CF7EDB" w:rsidRPr="00067397">
        <w:rPr>
          <w:rFonts w:cs="Calibri"/>
          <w:sz w:val="24"/>
          <w:szCs w:val="24"/>
        </w:rPr>
        <w:t>t:</w:t>
      </w:r>
    </w:p>
    <w:p w:rsidR="00332E63" w:rsidRDefault="00332E63" w:rsidP="00332E63">
      <w:pPr>
        <w:spacing w:after="0"/>
        <w:jc w:val="both"/>
        <w:rPr>
          <w:rFonts w:cs="Calibri"/>
          <w:sz w:val="24"/>
          <w:szCs w:val="24"/>
        </w:rPr>
      </w:pPr>
    </w:p>
    <w:p w:rsidR="00FB646A" w:rsidRPr="00067397" w:rsidRDefault="00FB646A" w:rsidP="00332E63">
      <w:pPr>
        <w:spacing w:after="0"/>
        <w:jc w:val="both"/>
        <w:rPr>
          <w:rFonts w:cs="Calibri"/>
          <w:sz w:val="24"/>
          <w:szCs w:val="24"/>
        </w:rPr>
      </w:pPr>
    </w:p>
    <w:p w:rsidR="00245BA7" w:rsidRPr="00067397" w:rsidRDefault="00AD091C" w:rsidP="00332E63">
      <w:pPr>
        <w:spacing w:after="0"/>
        <w:jc w:val="center"/>
        <w:rPr>
          <w:rFonts w:cs="Calibri"/>
          <w:sz w:val="24"/>
          <w:szCs w:val="24"/>
        </w:rPr>
      </w:pPr>
      <w:r w:rsidRPr="00067397">
        <w:rPr>
          <w:rFonts w:cs="Calibri"/>
          <w:sz w:val="24"/>
          <w:szCs w:val="24"/>
        </w:rPr>
        <w:t>Christi Leiden und Christi Trost</w:t>
      </w:r>
    </w:p>
    <w:p w:rsidR="00FB646A" w:rsidRDefault="00FB646A" w:rsidP="002B4BFF">
      <w:pPr>
        <w:spacing w:after="0"/>
        <w:jc w:val="both"/>
        <w:rPr>
          <w:rFonts w:cs="Calibri"/>
          <w:i/>
          <w:sz w:val="24"/>
          <w:szCs w:val="24"/>
        </w:rPr>
      </w:pPr>
    </w:p>
    <w:p w:rsidR="00804F6E" w:rsidRPr="00067397" w:rsidRDefault="00F72447" w:rsidP="002B4BFF">
      <w:pPr>
        <w:spacing w:after="0"/>
        <w:jc w:val="both"/>
        <w:rPr>
          <w:rFonts w:cs="Calibri"/>
          <w:i/>
          <w:sz w:val="24"/>
          <w:szCs w:val="24"/>
        </w:rPr>
      </w:pPr>
      <w:r w:rsidRPr="00067397">
        <w:rPr>
          <w:rFonts w:cs="Calibri"/>
          <w:i/>
          <w:sz w:val="24"/>
          <w:szCs w:val="24"/>
        </w:rPr>
        <w:t xml:space="preserve">„Denn wie die Leiden Christi reichlich über uns kommen, so werden wir auch wir reichlich getröstet durch Christus.“ </w:t>
      </w:r>
    </w:p>
    <w:p w:rsidR="002F33D7" w:rsidRPr="00067397" w:rsidRDefault="002F33D7" w:rsidP="002B4BFF">
      <w:pPr>
        <w:spacing w:after="0"/>
        <w:jc w:val="both"/>
        <w:rPr>
          <w:rFonts w:cs="Calibri"/>
          <w:sz w:val="24"/>
          <w:szCs w:val="24"/>
        </w:rPr>
      </w:pPr>
      <w:r w:rsidRPr="00067397">
        <w:rPr>
          <w:rFonts w:cs="Calibri"/>
          <w:sz w:val="24"/>
          <w:szCs w:val="24"/>
        </w:rPr>
        <w:t>Das ist ja das Elend der Leiden, das</w:t>
      </w:r>
      <w:r w:rsidR="00CF7EDB" w:rsidRPr="00067397">
        <w:rPr>
          <w:rFonts w:cs="Calibri"/>
          <w:sz w:val="24"/>
          <w:szCs w:val="24"/>
        </w:rPr>
        <w:t>s</w:t>
      </w:r>
      <w:r w:rsidRPr="00067397">
        <w:rPr>
          <w:rFonts w:cs="Calibri"/>
          <w:sz w:val="24"/>
          <w:szCs w:val="24"/>
        </w:rPr>
        <w:t xml:space="preserve"> sie uns voneinander so elend weit entfernen können: </w:t>
      </w:r>
      <w:r w:rsidR="00887516" w:rsidRPr="00067397">
        <w:rPr>
          <w:rFonts w:cs="Calibri"/>
          <w:sz w:val="24"/>
          <w:szCs w:val="24"/>
        </w:rPr>
        <w:t xml:space="preserve">Der eine ist vom </w:t>
      </w:r>
      <w:r w:rsidR="005D0421" w:rsidRPr="00067397">
        <w:rPr>
          <w:rFonts w:cs="Calibri"/>
          <w:sz w:val="24"/>
          <w:szCs w:val="24"/>
        </w:rPr>
        <w:t>Virus angesteckt worden und muss isoliert werden, der andere ist noch einmal davon gekommen und hat doch Angst, ob er noch dran kommt. Alle</w:t>
      </w:r>
      <w:r w:rsidRPr="00067397">
        <w:rPr>
          <w:rFonts w:cs="Calibri"/>
          <w:sz w:val="24"/>
          <w:szCs w:val="24"/>
        </w:rPr>
        <w:t xml:space="preserve"> sind der festen Überzeugung: Meine </w:t>
      </w:r>
      <w:r w:rsidR="005D0421" w:rsidRPr="00067397">
        <w:rPr>
          <w:rFonts w:cs="Calibri"/>
          <w:sz w:val="24"/>
          <w:szCs w:val="24"/>
        </w:rPr>
        <w:t>Angst</w:t>
      </w:r>
      <w:r w:rsidRPr="00067397">
        <w:rPr>
          <w:rFonts w:cs="Calibri"/>
          <w:sz w:val="24"/>
          <w:szCs w:val="24"/>
        </w:rPr>
        <w:t xml:space="preserve"> verstehen die anderen eh nicht</w:t>
      </w:r>
      <w:r w:rsidR="005D0421" w:rsidRPr="00067397">
        <w:rPr>
          <w:rFonts w:cs="Calibri"/>
          <w:sz w:val="24"/>
          <w:szCs w:val="24"/>
        </w:rPr>
        <w:t>.</w:t>
      </w:r>
      <w:r w:rsidRPr="00067397">
        <w:rPr>
          <w:rFonts w:cs="Calibri"/>
          <w:sz w:val="24"/>
          <w:szCs w:val="24"/>
        </w:rPr>
        <w:t xml:space="preserve"> Ich bin mit meinem Leiden allein und schlepp</w:t>
      </w:r>
      <w:r w:rsidR="00806024" w:rsidRPr="00067397">
        <w:rPr>
          <w:rFonts w:cs="Calibri"/>
          <w:sz w:val="24"/>
          <w:szCs w:val="24"/>
        </w:rPr>
        <w:t>e</w:t>
      </w:r>
      <w:r w:rsidRPr="00067397">
        <w:rPr>
          <w:rFonts w:cs="Calibri"/>
          <w:sz w:val="24"/>
          <w:szCs w:val="24"/>
        </w:rPr>
        <w:t xml:space="preserve"> mich durch die</w:t>
      </w:r>
      <w:r w:rsidR="005D0421" w:rsidRPr="00067397">
        <w:rPr>
          <w:rFonts w:cs="Calibri"/>
          <w:sz w:val="24"/>
          <w:szCs w:val="24"/>
        </w:rPr>
        <w:t>se trostlosen</w:t>
      </w:r>
      <w:r w:rsidRPr="00067397">
        <w:rPr>
          <w:rFonts w:cs="Calibri"/>
          <w:sz w:val="24"/>
          <w:szCs w:val="24"/>
        </w:rPr>
        <w:t xml:space="preserve"> Zeit</w:t>
      </w:r>
      <w:r w:rsidR="005D0421" w:rsidRPr="00067397">
        <w:rPr>
          <w:rFonts w:cs="Calibri"/>
          <w:sz w:val="24"/>
          <w:szCs w:val="24"/>
        </w:rPr>
        <w:t>en</w:t>
      </w:r>
      <w:r w:rsidRPr="00067397">
        <w:rPr>
          <w:rFonts w:cs="Calibri"/>
          <w:sz w:val="24"/>
          <w:szCs w:val="24"/>
        </w:rPr>
        <w:t xml:space="preserve">, ohne dass mich </w:t>
      </w:r>
      <w:r w:rsidR="00806024" w:rsidRPr="00067397">
        <w:rPr>
          <w:rFonts w:cs="Calibri"/>
          <w:sz w:val="24"/>
          <w:szCs w:val="24"/>
        </w:rPr>
        <w:t xml:space="preserve">jemand </w:t>
      </w:r>
      <w:r w:rsidRPr="00067397">
        <w:rPr>
          <w:rFonts w:cs="Calibri"/>
          <w:sz w:val="24"/>
          <w:szCs w:val="24"/>
        </w:rPr>
        <w:t xml:space="preserve">versteht. </w:t>
      </w:r>
    </w:p>
    <w:p w:rsidR="00245BA7" w:rsidRPr="00067397" w:rsidRDefault="00806024" w:rsidP="002B4BFF">
      <w:pPr>
        <w:spacing w:after="0"/>
        <w:jc w:val="both"/>
        <w:rPr>
          <w:rFonts w:cs="Calibri"/>
          <w:sz w:val="24"/>
          <w:szCs w:val="24"/>
        </w:rPr>
      </w:pPr>
      <w:r w:rsidRPr="00067397">
        <w:rPr>
          <w:rFonts w:cs="Calibri"/>
          <w:sz w:val="24"/>
          <w:szCs w:val="24"/>
        </w:rPr>
        <w:t xml:space="preserve">Der Apostel Paulus </w:t>
      </w:r>
      <w:r w:rsidR="002F33D7" w:rsidRPr="00067397">
        <w:rPr>
          <w:rFonts w:cs="Calibri"/>
          <w:sz w:val="24"/>
          <w:szCs w:val="24"/>
        </w:rPr>
        <w:t xml:space="preserve">trägt seine Leiden zusammen mit Christus, der für uns alle gelitten hat. </w:t>
      </w:r>
      <w:r w:rsidRPr="00067397">
        <w:rPr>
          <w:rFonts w:cs="Calibri"/>
          <w:sz w:val="24"/>
          <w:szCs w:val="24"/>
        </w:rPr>
        <w:t>Er ist nicht allein m</w:t>
      </w:r>
      <w:r w:rsidR="002F33D7" w:rsidRPr="00067397">
        <w:rPr>
          <w:rFonts w:cs="Calibri"/>
          <w:sz w:val="24"/>
          <w:szCs w:val="24"/>
        </w:rPr>
        <w:t>it seiner Schwermut</w:t>
      </w:r>
      <w:r w:rsidR="005D0421" w:rsidRPr="00067397">
        <w:rPr>
          <w:rFonts w:cs="Calibri"/>
          <w:sz w:val="24"/>
          <w:szCs w:val="24"/>
        </w:rPr>
        <w:t xml:space="preserve">. </w:t>
      </w:r>
      <w:r w:rsidRPr="00067397">
        <w:rPr>
          <w:rFonts w:cs="Calibri"/>
          <w:sz w:val="24"/>
          <w:szCs w:val="24"/>
        </w:rPr>
        <w:t xml:space="preserve">Und </w:t>
      </w:r>
      <w:r w:rsidR="005D0421" w:rsidRPr="00067397">
        <w:rPr>
          <w:rFonts w:cs="Calibri"/>
          <w:sz w:val="24"/>
          <w:szCs w:val="24"/>
        </w:rPr>
        <w:t>D</w:t>
      </w:r>
      <w:r w:rsidR="00D53C28" w:rsidRPr="00067397">
        <w:rPr>
          <w:rFonts w:cs="Calibri"/>
          <w:sz w:val="24"/>
          <w:szCs w:val="24"/>
        </w:rPr>
        <w:t>u</w:t>
      </w:r>
      <w:r w:rsidR="005D0421" w:rsidRPr="00067397">
        <w:rPr>
          <w:rFonts w:cs="Calibri"/>
          <w:sz w:val="24"/>
          <w:szCs w:val="24"/>
        </w:rPr>
        <w:t xml:space="preserve"> </w:t>
      </w:r>
      <w:r w:rsidRPr="00067397">
        <w:rPr>
          <w:rFonts w:cs="Calibri"/>
          <w:sz w:val="24"/>
          <w:szCs w:val="24"/>
        </w:rPr>
        <w:t xml:space="preserve">bleibst auch </w:t>
      </w:r>
      <w:r w:rsidR="005D0421" w:rsidRPr="00067397">
        <w:rPr>
          <w:rFonts w:cs="Calibri"/>
          <w:sz w:val="24"/>
          <w:szCs w:val="24"/>
        </w:rPr>
        <w:t xml:space="preserve">nicht mehr isoliert, weil ER bei </w:t>
      </w:r>
      <w:r w:rsidR="003075A9" w:rsidRPr="00067397">
        <w:rPr>
          <w:rFonts w:cs="Calibri"/>
          <w:sz w:val="24"/>
          <w:szCs w:val="24"/>
        </w:rPr>
        <w:t>dir</w:t>
      </w:r>
      <w:r w:rsidR="005D0421" w:rsidRPr="00067397">
        <w:rPr>
          <w:rFonts w:cs="Calibri"/>
          <w:sz w:val="24"/>
          <w:szCs w:val="24"/>
        </w:rPr>
        <w:t xml:space="preserve"> ist.</w:t>
      </w:r>
      <w:r w:rsidR="00514DA3" w:rsidRPr="00067397">
        <w:rPr>
          <w:rFonts w:cs="Calibri"/>
          <w:sz w:val="24"/>
          <w:szCs w:val="24"/>
        </w:rPr>
        <w:t xml:space="preserve"> </w:t>
      </w:r>
      <w:r w:rsidRPr="00067397">
        <w:rPr>
          <w:rFonts w:cs="Calibri"/>
          <w:sz w:val="24"/>
          <w:szCs w:val="24"/>
        </w:rPr>
        <w:t xml:space="preserve">Du hast </w:t>
      </w:r>
      <w:r w:rsidR="005D0421" w:rsidRPr="00067397">
        <w:rPr>
          <w:rFonts w:cs="Calibri"/>
          <w:sz w:val="24"/>
          <w:szCs w:val="24"/>
        </w:rPr>
        <w:t>deine Angst nicht mehr so,</w:t>
      </w:r>
      <w:r w:rsidR="00514DA3" w:rsidRPr="00067397">
        <w:rPr>
          <w:rFonts w:cs="Calibri"/>
          <w:sz w:val="24"/>
          <w:szCs w:val="24"/>
        </w:rPr>
        <w:t xml:space="preserve"> dass </w:t>
      </w:r>
      <w:r w:rsidR="005D0421" w:rsidRPr="00067397">
        <w:rPr>
          <w:rFonts w:cs="Calibri"/>
          <w:sz w:val="24"/>
          <w:szCs w:val="24"/>
        </w:rPr>
        <w:t>du dich</w:t>
      </w:r>
      <w:r w:rsidR="00514DA3" w:rsidRPr="00067397">
        <w:rPr>
          <w:rFonts w:cs="Calibri"/>
          <w:sz w:val="24"/>
          <w:szCs w:val="24"/>
        </w:rPr>
        <w:t xml:space="preserve"> mit ihr verstecken muss</w:t>
      </w:r>
      <w:r w:rsidR="005D0421" w:rsidRPr="00067397">
        <w:rPr>
          <w:rFonts w:cs="Calibri"/>
          <w:sz w:val="24"/>
          <w:szCs w:val="24"/>
        </w:rPr>
        <w:t>t</w:t>
      </w:r>
      <w:r w:rsidR="00514DA3" w:rsidRPr="00067397">
        <w:rPr>
          <w:rFonts w:cs="Calibri"/>
          <w:sz w:val="24"/>
          <w:szCs w:val="24"/>
        </w:rPr>
        <w:t>.</w:t>
      </w:r>
      <w:r w:rsidR="006E25E3" w:rsidRPr="00067397">
        <w:rPr>
          <w:rFonts w:cs="Calibri"/>
          <w:sz w:val="24"/>
          <w:szCs w:val="24"/>
        </w:rPr>
        <w:t xml:space="preserve"> D</w:t>
      </w:r>
      <w:r w:rsidRPr="00067397">
        <w:rPr>
          <w:rFonts w:cs="Calibri"/>
          <w:sz w:val="24"/>
          <w:szCs w:val="24"/>
        </w:rPr>
        <w:t>eine</w:t>
      </w:r>
      <w:r w:rsidR="00514DA3" w:rsidRPr="00067397">
        <w:rPr>
          <w:rFonts w:cs="Calibri"/>
          <w:sz w:val="24"/>
          <w:szCs w:val="24"/>
        </w:rPr>
        <w:t xml:space="preserve"> Leiden isolieren </w:t>
      </w:r>
      <w:r w:rsidR="006E25E3" w:rsidRPr="00067397">
        <w:rPr>
          <w:rFonts w:cs="Calibri"/>
          <w:sz w:val="24"/>
          <w:szCs w:val="24"/>
        </w:rPr>
        <w:t>dich</w:t>
      </w:r>
      <w:r w:rsidR="00514DA3" w:rsidRPr="00067397">
        <w:rPr>
          <w:rFonts w:cs="Calibri"/>
          <w:sz w:val="24"/>
          <w:szCs w:val="24"/>
        </w:rPr>
        <w:t xml:space="preserve"> nicht mehr, weil Christus sie mit </w:t>
      </w:r>
      <w:r w:rsidR="006E25E3" w:rsidRPr="00067397">
        <w:rPr>
          <w:rFonts w:cs="Calibri"/>
          <w:sz w:val="24"/>
          <w:szCs w:val="24"/>
        </w:rPr>
        <w:t>dir</w:t>
      </w:r>
      <w:r w:rsidR="00514DA3" w:rsidRPr="00067397">
        <w:rPr>
          <w:rFonts w:cs="Calibri"/>
          <w:sz w:val="24"/>
          <w:szCs w:val="24"/>
        </w:rPr>
        <w:t xml:space="preserve"> trägt. </w:t>
      </w:r>
      <w:r w:rsidR="006E25E3" w:rsidRPr="00067397">
        <w:rPr>
          <w:rFonts w:cs="Calibri"/>
          <w:sz w:val="24"/>
          <w:szCs w:val="24"/>
        </w:rPr>
        <w:t>Nun wird aus der Schwächlichkeit d</w:t>
      </w:r>
      <w:r w:rsidR="00514DA3" w:rsidRPr="00067397">
        <w:rPr>
          <w:rFonts w:cs="Calibri"/>
          <w:sz w:val="24"/>
          <w:szCs w:val="24"/>
        </w:rPr>
        <w:t xml:space="preserve">einer Leiden eine Schwachheit, in der Stärke steckt, so dass </w:t>
      </w:r>
      <w:r w:rsidR="006E25E3" w:rsidRPr="00067397">
        <w:rPr>
          <w:rFonts w:cs="Calibri"/>
          <w:sz w:val="24"/>
          <w:szCs w:val="24"/>
        </w:rPr>
        <w:t>du</w:t>
      </w:r>
      <w:r w:rsidR="00514DA3" w:rsidRPr="00067397">
        <w:rPr>
          <w:rFonts w:cs="Calibri"/>
          <w:sz w:val="24"/>
          <w:szCs w:val="24"/>
        </w:rPr>
        <w:t xml:space="preserve"> </w:t>
      </w:r>
      <w:r w:rsidRPr="00067397">
        <w:rPr>
          <w:rFonts w:cs="Calibri"/>
          <w:sz w:val="24"/>
          <w:szCs w:val="24"/>
        </w:rPr>
        <w:t>es dem Apostel nachsprechen kannst: „</w:t>
      </w:r>
      <w:r w:rsidR="00514DA3" w:rsidRPr="001B198D">
        <w:rPr>
          <w:rFonts w:cs="Calibri"/>
          <w:i/>
          <w:iCs/>
          <w:sz w:val="24"/>
          <w:szCs w:val="24"/>
        </w:rPr>
        <w:t>Wenn ich schwach bin, so bin ic</w:t>
      </w:r>
      <w:r w:rsidR="006E25E3" w:rsidRPr="001B198D">
        <w:rPr>
          <w:rFonts w:cs="Calibri"/>
          <w:i/>
          <w:iCs/>
          <w:sz w:val="24"/>
          <w:szCs w:val="24"/>
        </w:rPr>
        <w:t>h stark</w:t>
      </w:r>
      <w:r w:rsidR="006E25E3" w:rsidRPr="00067397">
        <w:rPr>
          <w:rFonts w:cs="Calibri"/>
          <w:sz w:val="24"/>
          <w:szCs w:val="24"/>
        </w:rPr>
        <w:t xml:space="preserve">“. </w:t>
      </w:r>
      <w:r w:rsidRPr="00067397">
        <w:rPr>
          <w:rFonts w:cs="Calibri"/>
          <w:sz w:val="24"/>
          <w:szCs w:val="24"/>
        </w:rPr>
        <w:t xml:space="preserve">Kraft springt </w:t>
      </w:r>
      <w:r w:rsidR="006E25E3" w:rsidRPr="00067397">
        <w:rPr>
          <w:rFonts w:cs="Calibri"/>
          <w:sz w:val="24"/>
          <w:szCs w:val="24"/>
        </w:rPr>
        <w:t>aus d</w:t>
      </w:r>
      <w:r w:rsidR="00514DA3" w:rsidRPr="00067397">
        <w:rPr>
          <w:rFonts w:cs="Calibri"/>
          <w:sz w:val="24"/>
          <w:szCs w:val="24"/>
        </w:rPr>
        <w:t xml:space="preserve">einen Leiden. Es ist die Kraft Christi, denn </w:t>
      </w:r>
      <w:r w:rsidR="00514DA3" w:rsidRPr="00067397">
        <w:rPr>
          <w:rFonts w:cs="Calibri"/>
          <w:i/>
          <w:sz w:val="24"/>
          <w:szCs w:val="24"/>
        </w:rPr>
        <w:t>„wie die Leiden Christi reichlich über uns kommen, so werden wir auch reichlich getröstet durch Christus.“</w:t>
      </w:r>
    </w:p>
    <w:p w:rsidR="00806024" w:rsidRPr="00067397" w:rsidRDefault="00514DA3" w:rsidP="002B4BFF">
      <w:pPr>
        <w:spacing w:after="0"/>
        <w:jc w:val="both"/>
        <w:rPr>
          <w:rFonts w:cs="Calibri"/>
          <w:sz w:val="24"/>
          <w:szCs w:val="24"/>
        </w:rPr>
      </w:pPr>
      <w:r w:rsidRPr="00067397">
        <w:rPr>
          <w:rFonts w:cs="Calibri"/>
          <w:sz w:val="24"/>
          <w:szCs w:val="24"/>
        </w:rPr>
        <w:t xml:space="preserve">Seht, deshalb </w:t>
      </w:r>
      <w:r w:rsidR="00806024" w:rsidRPr="00067397">
        <w:rPr>
          <w:rFonts w:cs="Calibri"/>
          <w:sz w:val="24"/>
          <w:szCs w:val="24"/>
        </w:rPr>
        <w:t>begehen</w:t>
      </w:r>
      <w:r w:rsidR="00983DA0" w:rsidRPr="00067397">
        <w:rPr>
          <w:rFonts w:cs="Calibri"/>
          <w:sz w:val="24"/>
          <w:szCs w:val="24"/>
        </w:rPr>
        <w:t xml:space="preserve"> wir ja</w:t>
      </w:r>
      <w:r w:rsidRPr="00067397">
        <w:rPr>
          <w:rFonts w:cs="Calibri"/>
          <w:sz w:val="24"/>
          <w:szCs w:val="24"/>
        </w:rPr>
        <w:t xml:space="preserve"> die Passionszeit, damit wir uns mit unseren Leiden, Schmerzen und Verletzungen </w:t>
      </w:r>
      <w:r w:rsidR="00983DA0" w:rsidRPr="00067397">
        <w:rPr>
          <w:rFonts w:cs="Calibri"/>
          <w:sz w:val="24"/>
          <w:szCs w:val="24"/>
        </w:rPr>
        <w:t>hineinlegen</w:t>
      </w:r>
      <w:r w:rsidRPr="00067397">
        <w:rPr>
          <w:rFonts w:cs="Calibri"/>
          <w:sz w:val="24"/>
          <w:szCs w:val="24"/>
        </w:rPr>
        <w:t xml:space="preserve"> in Christi Leiden und dadurch aus der  Isolation unserer Leiden befreit werden. Dann sind </w:t>
      </w:r>
      <w:r w:rsidR="00806024" w:rsidRPr="00067397">
        <w:rPr>
          <w:rFonts w:cs="Calibri"/>
          <w:sz w:val="24"/>
          <w:szCs w:val="24"/>
        </w:rPr>
        <w:t>unsere Leiden Christi Leiden; du hast sie mit ihm  gemeinsam</w:t>
      </w:r>
      <w:r w:rsidR="003075A9" w:rsidRPr="00067397">
        <w:rPr>
          <w:rFonts w:cs="Calibri"/>
          <w:sz w:val="24"/>
          <w:szCs w:val="24"/>
        </w:rPr>
        <w:t>.</w:t>
      </w:r>
      <w:r w:rsidRPr="00067397">
        <w:rPr>
          <w:rFonts w:cs="Calibri"/>
          <w:sz w:val="24"/>
          <w:szCs w:val="24"/>
        </w:rPr>
        <w:t xml:space="preserve"> </w:t>
      </w:r>
      <w:r w:rsidR="003075A9" w:rsidRPr="00067397">
        <w:rPr>
          <w:rFonts w:cs="Calibri"/>
          <w:sz w:val="24"/>
          <w:szCs w:val="24"/>
        </w:rPr>
        <w:t xml:space="preserve">Du </w:t>
      </w:r>
      <w:r w:rsidR="00806024" w:rsidRPr="00067397">
        <w:rPr>
          <w:rFonts w:cs="Calibri"/>
          <w:sz w:val="24"/>
          <w:szCs w:val="24"/>
        </w:rPr>
        <w:t xml:space="preserve">erfährst, wie er deine besonderen Leiden zusammen mit dir trägt. </w:t>
      </w:r>
    </w:p>
    <w:p w:rsidR="00514DA3" w:rsidRPr="00067397" w:rsidRDefault="00514DA3" w:rsidP="002B4BFF">
      <w:pPr>
        <w:spacing w:after="0"/>
        <w:jc w:val="both"/>
        <w:rPr>
          <w:rFonts w:cs="Calibri"/>
          <w:sz w:val="24"/>
          <w:szCs w:val="24"/>
        </w:rPr>
      </w:pPr>
      <w:r w:rsidRPr="00067397">
        <w:rPr>
          <w:rFonts w:cs="Calibri"/>
          <w:b/>
          <w:sz w:val="24"/>
          <w:szCs w:val="24"/>
        </w:rPr>
        <w:t>Sieh</w:t>
      </w:r>
      <w:r w:rsidR="003A0670" w:rsidRPr="00067397">
        <w:rPr>
          <w:rFonts w:cs="Calibri"/>
          <w:b/>
          <w:sz w:val="24"/>
          <w:szCs w:val="24"/>
        </w:rPr>
        <w:t xml:space="preserve"> ihn</w:t>
      </w:r>
      <w:r w:rsidRPr="00067397">
        <w:rPr>
          <w:rFonts w:cs="Calibri"/>
          <w:b/>
          <w:sz w:val="24"/>
          <w:szCs w:val="24"/>
        </w:rPr>
        <w:t xml:space="preserve"> an, </w:t>
      </w:r>
      <w:r w:rsidRPr="00067397">
        <w:rPr>
          <w:rFonts w:cs="Calibri"/>
          <w:sz w:val="24"/>
          <w:szCs w:val="24"/>
        </w:rPr>
        <w:t xml:space="preserve">wie </w:t>
      </w:r>
      <w:r w:rsidR="003075A9" w:rsidRPr="00067397">
        <w:rPr>
          <w:rFonts w:cs="Calibri"/>
          <w:sz w:val="24"/>
          <w:szCs w:val="24"/>
        </w:rPr>
        <w:t>ER seine Jünger bittet, bei ihm zu ble</w:t>
      </w:r>
      <w:r w:rsidR="00806024" w:rsidRPr="00067397">
        <w:rPr>
          <w:rFonts w:cs="Calibri"/>
          <w:sz w:val="24"/>
          <w:szCs w:val="24"/>
        </w:rPr>
        <w:t xml:space="preserve">iben und mit ihm zu wachen, </w:t>
      </w:r>
      <w:r w:rsidR="003075A9" w:rsidRPr="00067397">
        <w:rPr>
          <w:rFonts w:cs="Calibri"/>
          <w:sz w:val="24"/>
          <w:szCs w:val="24"/>
        </w:rPr>
        <w:t xml:space="preserve">wie sie dann einschlafen und ihn </w:t>
      </w:r>
      <w:r w:rsidR="00806024" w:rsidRPr="00067397">
        <w:rPr>
          <w:rFonts w:cs="Calibri"/>
          <w:sz w:val="24"/>
          <w:szCs w:val="24"/>
        </w:rPr>
        <w:t>in seinem Gebet</w:t>
      </w:r>
      <w:r w:rsidR="003075A9" w:rsidRPr="00067397">
        <w:rPr>
          <w:rFonts w:cs="Calibri"/>
          <w:sz w:val="24"/>
          <w:szCs w:val="24"/>
        </w:rPr>
        <w:t xml:space="preserve"> allein lassen</w:t>
      </w:r>
      <w:r w:rsidR="00D65B73" w:rsidRPr="00067397">
        <w:rPr>
          <w:rFonts w:cs="Calibri"/>
          <w:sz w:val="24"/>
          <w:szCs w:val="24"/>
        </w:rPr>
        <w:t>. Er betet auch mit für dich und bringt auch deine Angst vor seinen Vater, und du spürst, da</w:t>
      </w:r>
      <w:r w:rsidR="00D44976" w:rsidRPr="00067397">
        <w:rPr>
          <w:rFonts w:cs="Calibri"/>
          <w:sz w:val="24"/>
          <w:szCs w:val="24"/>
        </w:rPr>
        <w:t>ss</w:t>
      </w:r>
      <w:r w:rsidR="00D65B73" w:rsidRPr="00067397">
        <w:rPr>
          <w:rFonts w:cs="Calibri"/>
          <w:sz w:val="24"/>
          <w:szCs w:val="24"/>
        </w:rPr>
        <w:t xml:space="preserve"> du nicht allein bist. </w:t>
      </w:r>
      <w:r w:rsidR="003A0670" w:rsidRPr="00067397">
        <w:rPr>
          <w:rFonts w:cs="Calibri"/>
          <w:sz w:val="24"/>
          <w:szCs w:val="24"/>
        </w:rPr>
        <w:t xml:space="preserve"> </w:t>
      </w:r>
    </w:p>
    <w:p w:rsidR="003A0670" w:rsidRPr="00067397" w:rsidRDefault="003A0670" w:rsidP="002B4BFF">
      <w:pPr>
        <w:spacing w:after="0"/>
        <w:jc w:val="both"/>
        <w:rPr>
          <w:rFonts w:cs="Calibri"/>
          <w:sz w:val="24"/>
          <w:szCs w:val="24"/>
        </w:rPr>
      </w:pPr>
      <w:r w:rsidRPr="00067397">
        <w:rPr>
          <w:rFonts w:cs="Calibri"/>
          <w:b/>
          <w:sz w:val="24"/>
          <w:szCs w:val="24"/>
        </w:rPr>
        <w:t>Sieh ihn an</w:t>
      </w:r>
      <w:r w:rsidRPr="00067397">
        <w:rPr>
          <w:rFonts w:cs="Calibri"/>
          <w:sz w:val="24"/>
          <w:szCs w:val="24"/>
        </w:rPr>
        <w:t xml:space="preserve">, wie </w:t>
      </w:r>
      <w:r w:rsidR="00983DA0" w:rsidRPr="00067397">
        <w:rPr>
          <w:rFonts w:cs="Calibri"/>
          <w:sz w:val="24"/>
          <w:szCs w:val="24"/>
        </w:rPr>
        <w:t>ER</w:t>
      </w:r>
      <w:r w:rsidRPr="00067397">
        <w:rPr>
          <w:rFonts w:cs="Calibri"/>
          <w:sz w:val="24"/>
          <w:szCs w:val="24"/>
        </w:rPr>
        <w:t xml:space="preserve"> </w:t>
      </w:r>
      <w:r w:rsidR="002972DF" w:rsidRPr="00067397">
        <w:rPr>
          <w:rFonts w:cs="Calibri"/>
          <w:sz w:val="24"/>
          <w:szCs w:val="24"/>
        </w:rPr>
        <w:t>verachtet</w:t>
      </w:r>
      <w:r w:rsidR="00983DA0" w:rsidRPr="00067397">
        <w:rPr>
          <w:rFonts w:cs="Calibri"/>
          <w:sz w:val="24"/>
          <w:szCs w:val="24"/>
        </w:rPr>
        <w:t xml:space="preserve"> und angespuckt</w:t>
      </w:r>
      <w:r w:rsidRPr="00067397">
        <w:rPr>
          <w:rFonts w:cs="Calibri"/>
          <w:sz w:val="24"/>
          <w:szCs w:val="24"/>
        </w:rPr>
        <w:t xml:space="preserve"> w</w:t>
      </w:r>
      <w:r w:rsidR="00D65B73" w:rsidRPr="00067397">
        <w:rPr>
          <w:rFonts w:cs="Calibri"/>
          <w:sz w:val="24"/>
          <w:szCs w:val="24"/>
        </w:rPr>
        <w:t>ird.</w:t>
      </w:r>
      <w:r w:rsidRPr="00067397">
        <w:rPr>
          <w:rFonts w:cs="Calibri"/>
          <w:sz w:val="24"/>
          <w:szCs w:val="24"/>
        </w:rPr>
        <w:t xml:space="preserve"> Da kannst du dein</w:t>
      </w:r>
      <w:r w:rsidR="00D65B73" w:rsidRPr="00067397">
        <w:rPr>
          <w:rFonts w:cs="Calibri"/>
          <w:sz w:val="24"/>
          <w:szCs w:val="24"/>
        </w:rPr>
        <w:t xml:space="preserve">e Verletzungen, </w:t>
      </w:r>
      <w:r w:rsidR="00983DA0" w:rsidRPr="00067397">
        <w:rPr>
          <w:rFonts w:cs="Calibri"/>
          <w:sz w:val="24"/>
          <w:szCs w:val="24"/>
        </w:rPr>
        <w:t>in sein Leiden mit</w:t>
      </w:r>
      <w:r w:rsidRPr="00067397">
        <w:rPr>
          <w:rFonts w:cs="Calibri"/>
          <w:sz w:val="24"/>
          <w:szCs w:val="24"/>
        </w:rPr>
        <w:t xml:space="preserve"> hineinlegen u</w:t>
      </w:r>
      <w:r w:rsidR="002972DF" w:rsidRPr="00067397">
        <w:rPr>
          <w:rFonts w:cs="Calibri"/>
          <w:sz w:val="24"/>
          <w:szCs w:val="24"/>
        </w:rPr>
        <w:t>nd bist nicht mehr allein mit deinem Schmerz.</w:t>
      </w:r>
    </w:p>
    <w:p w:rsidR="003A0670" w:rsidRPr="00067397" w:rsidRDefault="003A0670" w:rsidP="002B4BFF">
      <w:pPr>
        <w:spacing w:after="0"/>
        <w:jc w:val="both"/>
        <w:rPr>
          <w:rFonts w:cs="Calibri"/>
          <w:sz w:val="24"/>
          <w:szCs w:val="24"/>
        </w:rPr>
      </w:pPr>
      <w:r w:rsidRPr="00067397">
        <w:rPr>
          <w:rFonts w:cs="Calibri"/>
          <w:b/>
          <w:sz w:val="24"/>
          <w:szCs w:val="24"/>
        </w:rPr>
        <w:t>Sieh ihn an,</w:t>
      </w:r>
      <w:r w:rsidRPr="00067397">
        <w:rPr>
          <w:rFonts w:cs="Calibri"/>
          <w:sz w:val="24"/>
          <w:szCs w:val="24"/>
        </w:rPr>
        <w:t xml:space="preserve"> wie </w:t>
      </w:r>
      <w:r w:rsidR="00983DA0" w:rsidRPr="00067397">
        <w:rPr>
          <w:rFonts w:cs="Calibri"/>
          <w:sz w:val="24"/>
          <w:szCs w:val="24"/>
        </w:rPr>
        <w:t>ER</w:t>
      </w:r>
      <w:r w:rsidRPr="00067397">
        <w:rPr>
          <w:rFonts w:cs="Calibri"/>
          <w:sz w:val="24"/>
          <w:szCs w:val="24"/>
        </w:rPr>
        <w:t xml:space="preserve"> geschlagen wurde. Da kannst du </w:t>
      </w:r>
      <w:r w:rsidR="00D65B73" w:rsidRPr="00067397">
        <w:rPr>
          <w:rFonts w:cs="Calibri"/>
          <w:sz w:val="24"/>
          <w:szCs w:val="24"/>
        </w:rPr>
        <w:t xml:space="preserve">die Schläge, die du in deinem Leben (vom Schicksal) zugefügt bekommen hast, hineinlegen. </w:t>
      </w:r>
    </w:p>
    <w:p w:rsidR="003A0670" w:rsidRPr="00067397" w:rsidRDefault="003A0670" w:rsidP="002B4BFF">
      <w:pPr>
        <w:spacing w:after="0"/>
        <w:jc w:val="both"/>
        <w:rPr>
          <w:rFonts w:cs="Calibri"/>
          <w:sz w:val="24"/>
          <w:szCs w:val="24"/>
        </w:rPr>
      </w:pPr>
      <w:r w:rsidRPr="00067397">
        <w:rPr>
          <w:rFonts w:cs="Calibri"/>
          <w:b/>
          <w:sz w:val="24"/>
          <w:szCs w:val="24"/>
        </w:rPr>
        <w:lastRenderedPageBreak/>
        <w:t>Sieh ihn an</w:t>
      </w:r>
      <w:r w:rsidRPr="00067397">
        <w:rPr>
          <w:rFonts w:cs="Calibri"/>
          <w:sz w:val="24"/>
          <w:szCs w:val="24"/>
        </w:rPr>
        <w:t xml:space="preserve">, wie </w:t>
      </w:r>
      <w:r w:rsidR="00983DA0" w:rsidRPr="00067397">
        <w:rPr>
          <w:rFonts w:cs="Calibri"/>
          <w:sz w:val="24"/>
          <w:szCs w:val="24"/>
        </w:rPr>
        <w:t xml:space="preserve">ER darum bittet, dass der Kelch an ihm vorübergehe und er ihn dennoch trinken muss, weil es des Vaters Wille ist. </w:t>
      </w:r>
      <w:r w:rsidRPr="00067397">
        <w:rPr>
          <w:rFonts w:cs="Calibri"/>
          <w:sz w:val="24"/>
          <w:szCs w:val="24"/>
        </w:rPr>
        <w:t>In Sein Leid</w:t>
      </w:r>
      <w:r w:rsidR="00983DA0" w:rsidRPr="00067397">
        <w:rPr>
          <w:rFonts w:cs="Calibri"/>
          <w:sz w:val="24"/>
          <w:szCs w:val="24"/>
        </w:rPr>
        <w:t xml:space="preserve">en kannst du </w:t>
      </w:r>
      <w:r w:rsidR="00D65B73" w:rsidRPr="00067397">
        <w:rPr>
          <w:rFonts w:cs="Calibri"/>
          <w:sz w:val="24"/>
          <w:szCs w:val="24"/>
        </w:rPr>
        <w:t>die schmerzliche Erfahrung hineinlegen, da</w:t>
      </w:r>
      <w:r w:rsidR="00D44976" w:rsidRPr="00067397">
        <w:rPr>
          <w:rFonts w:cs="Calibri"/>
          <w:sz w:val="24"/>
          <w:szCs w:val="24"/>
        </w:rPr>
        <w:t>ss</w:t>
      </w:r>
      <w:r w:rsidR="00D65B73" w:rsidRPr="00067397">
        <w:rPr>
          <w:rFonts w:cs="Calibri"/>
          <w:sz w:val="24"/>
          <w:szCs w:val="24"/>
        </w:rPr>
        <w:t xml:space="preserve"> Gottes Wille mit Dir Deinen wünschen oft so schrecklich wiederspricht. Und doch hast du es nicht </w:t>
      </w:r>
      <w:r w:rsidR="00983DA0" w:rsidRPr="00067397">
        <w:rPr>
          <w:rFonts w:cs="Calibri"/>
          <w:sz w:val="24"/>
          <w:szCs w:val="24"/>
        </w:rPr>
        <w:t>mit einem blinden Schicksal</w:t>
      </w:r>
      <w:r w:rsidR="007C6809" w:rsidRPr="00067397">
        <w:rPr>
          <w:rFonts w:cs="Calibri"/>
          <w:sz w:val="24"/>
          <w:szCs w:val="24"/>
        </w:rPr>
        <w:t xml:space="preserve"> oder einem stummen Virus</w:t>
      </w:r>
      <w:r w:rsidR="00D65B73" w:rsidRPr="00067397">
        <w:rPr>
          <w:rFonts w:cs="Calibri"/>
          <w:sz w:val="24"/>
          <w:szCs w:val="24"/>
        </w:rPr>
        <w:t xml:space="preserve"> zu tun, sondern mit deinem Vater im</w:t>
      </w:r>
      <w:r w:rsidR="00D44976" w:rsidRPr="00067397">
        <w:rPr>
          <w:rFonts w:cs="Calibri"/>
          <w:sz w:val="24"/>
          <w:szCs w:val="24"/>
        </w:rPr>
        <w:t xml:space="preserve"> </w:t>
      </w:r>
      <w:r w:rsidR="00D65B73" w:rsidRPr="00067397">
        <w:rPr>
          <w:rFonts w:cs="Calibri"/>
          <w:sz w:val="24"/>
          <w:szCs w:val="24"/>
        </w:rPr>
        <w:t xml:space="preserve">Himmel. </w:t>
      </w:r>
    </w:p>
    <w:p w:rsidR="00A31AC2" w:rsidRDefault="00302618" w:rsidP="002B4BFF">
      <w:pPr>
        <w:spacing w:after="0"/>
        <w:jc w:val="both"/>
        <w:rPr>
          <w:rFonts w:cs="Calibri"/>
          <w:sz w:val="24"/>
          <w:szCs w:val="24"/>
        </w:rPr>
      </w:pPr>
      <w:r w:rsidRPr="00067397">
        <w:rPr>
          <w:rFonts w:cs="Calibri"/>
          <w:i/>
          <w:sz w:val="24"/>
          <w:szCs w:val="24"/>
        </w:rPr>
        <w:t>„Denn</w:t>
      </w:r>
      <w:r w:rsidR="003A0670" w:rsidRPr="00067397">
        <w:rPr>
          <w:rFonts w:cs="Calibri"/>
          <w:i/>
          <w:sz w:val="24"/>
          <w:szCs w:val="24"/>
        </w:rPr>
        <w:t xml:space="preserve"> wie die Leiden Christi reichlich über uns kommen, so werden wir auch reichlich getröstet durch Christus.“</w:t>
      </w:r>
      <w:r w:rsidRPr="00067397">
        <w:rPr>
          <w:rFonts w:cs="Calibri"/>
          <w:sz w:val="24"/>
          <w:szCs w:val="24"/>
        </w:rPr>
        <w:t xml:space="preserve"> </w:t>
      </w:r>
      <w:r w:rsidR="00A31AC2" w:rsidRPr="00067397">
        <w:rPr>
          <w:rFonts w:cs="Calibri"/>
          <w:sz w:val="24"/>
          <w:szCs w:val="24"/>
        </w:rPr>
        <w:t>Wir können unsere Leiden in dieser Passionszeit gar nicht innig genug in Christi Leiden hineinlegen, weil wir dann</w:t>
      </w:r>
      <w:r w:rsidR="00A62A5B" w:rsidRPr="00067397">
        <w:rPr>
          <w:rFonts w:cs="Calibri"/>
          <w:sz w:val="24"/>
          <w:szCs w:val="24"/>
        </w:rPr>
        <w:t xml:space="preserve"> auch den Trost erfahren</w:t>
      </w:r>
      <w:r w:rsidR="00A31AC2" w:rsidRPr="00067397">
        <w:rPr>
          <w:rFonts w:cs="Calibri"/>
          <w:sz w:val="24"/>
          <w:szCs w:val="24"/>
        </w:rPr>
        <w:t xml:space="preserve">, mit dem wir reichlich durch Christus getröstet werden: </w:t>
      </w:r>
      <w:r w:rsidR="00A31AC2" w:rsidRPr="001B198D">
        <w:rPr>
          <w:rFonts w:cs="Calibri"/>
          <w:i/>
          <w:iCs/>
          <w:sz w:val="24"/>
          <w:szCs w:val="24"/>
        </w:rPr>
        <w:t>„In der Welt habt ihr Angst, aber seid getrost, ich habe die Welt überwunden“</w:t>
      </w:r>
      <w:r w:rsidR="001B198D">
        <w:rPr>
          <w:rFonts w:cs="Calibri"/>
          <w:sz w:val="24"/>
          <w:szCs w:val="24"/>
        </w:rPr>
        <w:t xml:space="preserve"> </w:t>
      </w:r>
      <w:r w:rsidR="00A31AC2" w:rsidRPr="00067397">
        <w:rPr>
          <w:rFonts w:cs="Calibri"/>
          <w:sz w:val="24"/>
          <w:szCs w:val="24"/>
        </w:rPr>
        <w:t>(Joh. 16,33)</w:t>
      </w:r>
      <w:r w:rsidR="00247BB5">
        <w:rPr>
          <w:rFonts w:cs="Calibri"/>
          <w:sz w:val="24"/>
          <w:szCs w:val="24"/>
        </w:rPr>
        <w:t>.</w:t>
      </w:r>
    </w:p>
    <w:p w:rsidR="004D7F64" w:rsidRPr="00067397" w:rsidRDefault="004D7F64" w:rsidP="002B4BFF">
      <w:pPr>
        <w:spacing w:after="0"/>
        <w:jc w:val="both"/>
        <w:rPr>
          <w:rFonts w:cs="Calibri"/>
          <w:sz w:val="24"/>
          <w:szCs w:val="24"/>
        </w:rPr>
      </w:pPr>
    </w:p>
    <w:p w:rsidR="00AD091C" w:rsidRPr="00067397" w:rsidRDefault="00A62A5B" w:rsidP="00763239">
      <w:pPr>
        <w:pStyle w:val="Listenabsatz"/>
        <w:spacing w:after="0"/>
        <w:ind w:left="0"/>
        <w:jc w:val="center"/>
        <w:rPr>
          <w:rFonts w:cs="Calibri"/>
          <w:i/>
          <w:sz w:val="24"/>
          <w:szCs w:val="24"/>
        </w:rPr>
      </w:pPr>
      <w:r w:rsidRPr="00067397">
        <w:rPr>
          <w:rFonts w:cs="Calibri"/>
          <w:i/>
          <w:sz w:val="24"/>
          <w:szCs w:val="24"/>
        </w:rPr>
        <w:t>„Erscheine mir zum Schilde, zum Trost in meinem Tod,</w:t>
      </w:r>
    </w:p>
    <w:p w:rsidR="00A62A5B" w:rsidRPr="00067397" w:rsidRDefault="00A62A5B" w:rsidP="00763239">
      <w:pPr>
        <w:pStyle w:val="Listenabsatz"/>
        <w:spacing w:after="0"/>
        <w:ind w:left="0"/>
        <w:jc w:val="center"/>
        <w:rPr>
          <w:rFonts w:cs="Calibri"/>
          <w:i/>
          <w:sz w:val="24"/>
          <w:szCs w:val="24"/>
        </w:rPr>
      </w:pPr>
      <w:r w:rsidRPr="00067397">
        <w:rPr>
          <w:rFonts w:cs="Calibri"/>
          <w:i/>
          <w:sz w:val="24"/>
          <w:szCs w:val="24"/>
        </w:rPr>
        <w:t>und lass mich sehn dein Bilde in deiner Kreuzesnot.</w:t>
      </w:r>
    </w:p>
    <w:p w:rsidR="00A62A5B" w:rsidRPr="00067397" w:rsidRDefault="00A62A5B" w:rsidP="00763239">
      <w:pPr>
        <w:pStyle w:val="Listenabsatz"/>
        <w:spacing w:after="0"/>
        <w:ind w:left="0"/>
        <w:jc w:val="center"/>
        <w:rPr>
          <w:rFonts w:cs="Calibri"/>
          <w:i/>
          <w:sz w:val="24"/>
          <w:szCs w:val="24"/>
        </w:rPr>
      </w:pPr>
      <w:r w:rsidRPr="00067397">
        <w:rPr>
          <w:rFonts w:cs="Calibri"/>
          <w:i/>
          <w:sz w:val="24"/>
          <w:szCs w:val="24"/>
        </w:rPr>
        <w:t>Da will ich nach dir blicken, da will ich glaubensvoll</w:t>
      </w:r>
    </w:p>
    <w:p w:rsidR="00A62A5B" w:rsidRPr="00067397" w:rsidRDefault="00A62A5B" w:rsidP="00763239">
      <w:pPr>
        <w:pStyle w:val="Listenabsatz"/>
        <w:spacing w:after="0"/>
        <w:ind w:left="0"/>
        <w:jc w:val="center"/>
        <w:rPr>
          <w:rFonts w:cs="Calibri"/>
          <w:i/>
          <w:sz w:val="24"/>
          <w:szCs w:val="24"/>
        </w:rPr>
      </w:pPr>
      <w:r w:rsidRPr="00067397">
        <w:rPr>
          <w:rFonts w:cs="Calibri"/>
          <w:i/>
          <w:sz w:val="24"/>
          <w:szCs w:val="24"/>
        </w:rPr>
        <w:t>Dich fest an mein Herz drücken. Wer so stirbt, der stirbt wohl.“</w:t>
      </w:r>
    </w:p>
    <w:p w:rsidR="00AD091C" w:rsidRPr="00067397" w:rsidRDefault="00AD091C" w:rsidP="002B4BFF">
      <w:pPr>
        <w:pStyle w:val="Listenabsatz"/>
        <w:spacing w:after="0"/>
        <w:ind w:left="0"/>
        <w:jc w:val="both"/>
        <w:rPr>
          <w:rFonts w:cs="Calibri"/>
          <w:sz w:val="24"/>
          <w:szCs w:val="24"/>
        </w:rPr>
      </w:pPr>
    </w:p>
    <w:sectPr w:rsidR="00AD091C" w:rsidRPr="00067397" w:rsidSect="00067397">
      <w:headerReference w:type="even" r:id="rId7"/>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AA7" w:rsidRDefault="00EC1AA7" w:rsidP="00912F6C">
      <w:pPr>
        <w:spacing w:after="0" w:line="240" w:lineRule="auto"/>
      </w:pPr>
      <w:r>
        <w:separator/>
      </w:r>
    </w:p>
  </w:endnote>
  <w:endnote w:type="continuationSeparator" w:id="0">
    <w:p w:rsidR="00EC1AA7" w:rsidRDefault="00EC1AA7" w:rsidP="0091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AA7" w:rsidRDefault="00EC1AA7" w:rsidP="00912F6C">
      <w:pPr>
        <w:spacing w:after="0" w:line="240" w:lineRule="auto"/>
      </w:pPr>
      <w:r>
        <w:separator/>
      </w:r>
    </w:p>
  </w:footnote>
  <w:footnote w:type="continuationSeparator" w:id="0">
    <w:p w:rsidR="00EC1AA7" w:rsidRDefault="00EC1AA7" w:rsidP="00912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97" w:rsidRDefault="00067397" w:rsidP="00171EDE">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rsidR="00067397" w:rsidRDefault="00067397" w:rsidP="00067397">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97" w:rsidRDefault="00067397" w:rsidP="00171EDE">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93630">
      <w:rPr>
        <w:rStyle w:val="Seitenzahl"/>
        <w:noProof/>
      </w:rPr>
      <w:t>4</w:t>
    </w:r>
    <w:r>
      <w:rPr>
        <w:rStyle w:val="Seitenzahl"/>
      </w:rPr>
      <w:fldChar w:fldCharType="end"/>
    </w:r>
  </w:p>
  <w:p w:rsidR="00E34D7E" w:rsidRDefault="00E34D7E" w:rsidP="00067397">
    <w:pPr>
      <w:pStyle w:val="Kopfzeile"/>
      <w:ind w:right="360"/>
    </w:pPr>
  </w:p>
  <w:p w:rsidR="00E34D7E" w:rsidRDefault="00E34D7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976EB"/>
    <w:multiLevelType w:val="hybridMultilevel"/>
    <w:tmpl w:val="B9F44ACE"/>
    <w:lvl w:ilvl="0" w:tplc="F1C0DF08">
      <w:start w:val="1"/>
      <w:numFmt w:val="upperRoman"/>
      <w:lvlText w:val="%1."/>
      <w:lvlJc w:val="left"/>
      <w:pPr>
        <w:ind w:left="2616" w:hanging="720"/>
      </w:pPr>
      <w:rPr>
        <w:rFonts w:hint="default"/>
      </w:rPr>
    </w:lvl>
    <w:lvl w:ilvl="1" w:tplc="04070019" w:tentative="1">
      <w:start w:val="1"/>
      <w:numFmt w:val="lowerLetter"/>
      <w:lvlText w:val="%2."/>
      <w:lvlJc w:val="left"/>
      <w:pPr>
        <w:ind w:left="2976" w:hanging="360"/>
      </w:pPr>
    </w:lvl>
    <w:lvl w:ilvl="2" w:tplc="0407001B" w:tentative="1">
      <w:start w:val="1"/>
      <w:numFmt w:val="lowerRoman"/>
      <w:lvlText w:val="%3."/>
      <w:lvlJc w:val="right"/>
      <w:pPr>
        <w:ind w:left="3696" w:hanging="180"/>
      </w:pPr>
    </w:lvl>
    <w:lvl w:ilvl="3" w:tplc="0407000F" w:tentative="1">
      <w:start w:val="1"/>
      <w:numFmt w:val="decimal"/>
      <w:lvlText w:val="%4."/>
      <w:lvlJc w:val="left"/>
      <w:pPr>
        <w:ind w:left="4416" w:hanging="360"/>
      </w:pPr>
    </w:lvl>
    <w:lvl w:ilvl="4" w:tplc="04070019" w:tentative="1">
      <w:start w:val="1"/>
      <w:numFmt w:val="lowerLetter"/>
      <w:lvlText w:val="%5."/>
      <w:lvlJc w:val="left"/>
      <w:pPr>
        <w:ind w:left="5136" w:hanging="360"/>
      </w:pPr>
    </w:lvl>
    <w:lvl w:ilvl="5" w:tplc="0407001B" w:tentative="1">
      <w:start w:val="1"/>
      <w:numFmt w:val="lowerRoman"/>
      <w:lvlText w:val="%6."/>
      <w:lvlJc w:val="right"/>
      <w:pPr>
        <w:ind w:left="5856" w:hanging="180"/>
      </w:pPr>
    </w:lvl>
    <w:lvl w:ilvl="6" w:tplc="0407000F" w:tentative="1">
      <w:start w:val="1"/>
      <w:numFmt w:val="decimal"/>
      <w:lvlText w:val="%7."/>
      <w:lvlJc w:val="left"/>
      <w:pPr>
        <w:ind w:left="6576" w:hanging="360"/>
      </w:pPr>
    </w:lvl>
    <w:lvl w:ilvl="7" w:tplc="04070019" w:tentative="1">
      <w:start w:val="1"/>
      <w:numFmt w:val="lowerLetter"/>
      <w:lvlText w:val="%8."/>
      <w:lvlJc w:val="left"/>
      <w:pPr>
        <w:ind w:left="7296" w:hanging="360"/>
      </w:pPr>
    </w:lvl>
    <w:lvl w:ilvl="8" w:tplc="0407001B" w:tentative="1">
      <w:start w:val="1"/>
      <w:numFmt w:val="lowerRoman"/>
      <w:lvlText w:val="%9."/>
      <w:lvlJc w:val="right"/>
      <w:pPr>
        <w:ind w:left="8016" w:hanging="180"/>
      </w:pPr>
    </w:lvl>
  </w:abstractNum>
  <w:abstractNum w:abstractNumId="1" w15:restartNumberingAfterBreak="0">
    <w:nsid w:val="64E90485"/>
    <w:multiLevelType w:val="hybridMultilevel"/>
    <w:tmpl w:val="DC901252"/>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658D12D7"/>
    <w:multiLevelType w:val="hybridMultilevel"/>
    <w:tmpl w:val="3F3AE2F6"/>
    <w:lvl w:ilvl="0" w:tplc="277AFC3C">
      <w:start w:val="1"/>
      <w:numFmt w:val="upperRoman"/>
      <w:lvlText w:val="%1."/>
      <w:lvlJc w:val="left"/>
      <w:pPr>
        <w:ind w:left="3336" w:hanging="720"/>
      </w:pPr>
      <w:rPr>
        <w:rFonts w:hint="default"/>
      </w:rPr>
    </w:lvl>
    <w:lvl w:ilvl="1" w:tplc="04070019" w:tentative="1">
      <w:start w:val="1"/>
      <w:numFmt w:val="lowerLetter"/>
      <w:lvlText w:val="%2."/>
      <w:lvlJc w:val="left"/>
      <w:pPr>
        <w:ind w:left="3696" w:hanging="360"/>
      </w:pPr>
    </w:lvl>
    <w:lvl w:ilvl="2" w:tplc="0407001B" w:tentative="1">
      <w:start w:val="1"/>
      <w:numFmt w:val="lowerRoman"/>
      <w:lvlText w:val="%3."/>
      <w:lvlJc w:val="right"/>
      <w:pPr>
        <w:ind w:left="4416" w:hanging="180"/>
      </w:pPr>
    </w:lvl>
    <w:lvl w:ilvl="3" w:tplc="0407000F" w:tentative="1">
      <w:start w:val="1"/>
      <w:numFmt w:val="decimal"/>
      <w:lvlText w:val="%4."/>
      <w:lvlJc w:val="left"/>
      <w:pPr>
        <w:ind w:left="5136" w:hanging="360"/>
      </w:pPr>
    </w:lvl>
    <w:lvl w:ilvl="4" w:tplc="04070019" w:tentative="1">
      <w:start w:val="1"/>
      <w:numFmt w:val="lowerLetter"/>
      <w:lvlText w:val="%5."/>
      <w:lvlJc w:val="left"/>
      <w:pPr>
        <w:ind w:left="5856" w:hanging="360"/>
      </w:pPr>
    </w:lvl>
    <w:lvl w:ilvl="5" w:tplc="0407001B" w:tentative="1">
      <w:start w:val="1"/>
      <w:numFmt w:val="lowerRoman"/>
      <w:lvlText w:val="%6."/>
      <w:lvlJc w:val="right"/>
      <w:pPr>
        <w:ind w:left="6576" w:hanging="180"/>
      </w:pPr>
    </w:lvl>
    <w:lvl w:ilvl="6" w:tplc="0407000F" w:tentative="1">
      <w:start w:val="1"/>
      <w:numFmt w:val="decimal"/>
      <w:lvlText w:val="%7."/>
      <w:lvlJc w:val="left"/>
      <w:pPr>
        <w:ind w:left="7296" w:hanging="360"/>
      </w:pPr>
    </w:lvl>
    <w:lvl w:ilvl="7" w:tplc="04070019" w:tentative="1">
      <w:start w:val="1"/>
      <w:numFmt w:val="lowerLetter"/>
      <w:lvlText w:val="%8."/>
      <w:lvlJc w:val="left"/>
      <w:pPr>
        <w:ind w:left="8016" w:hanging="360"/>
      </w:pPr>
    </w:lvl>
    <w:lvl w:ilvl="8" w:tplc="0407001B" w:tentative="1">
      <w:start w:val="1"/>
      <w:numFmt w:val="lowerRoman"/>
      <w:lvlText w:val="%9."/>
      <w:lvlJc w:val="right"/>
      <w:pPr>
        <w:ind w:left="873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TrackMoves/>
  <w:defaultTabStop w:val="708"/>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F87"/>
    <w:rsid w:val="00010E2D"/>
    <w:rsid w:val="000600F2"/>
    <w:rsid w:val="00067397"/>
    <w:rsid w:val="000843A2"/>
    <w:rsid w:val="000D3B74"/>
    <w:rsid w:val="000D47B3"/>
    <w:rsid w:val="00165780"/>
    <w:rsid w:val="00171EDE"/>
    <w:rsid w:val="0018494D"/>
    <w:rsid w:val="00187226"/>
    <w:rsid w:val="001900A9"/>
    <w:rsid w:val="001B198D"/>
    <w:rsid w:val="001E27ED"/>
    <w:rsid w:val="00202DA2"/>
    <w:rsid w:val="00245BA7"/>
    <w:rsid w:val="00247BB5"/>
    <w:rsid w:val="002514AC"/>
    <w:rsid w:val="00255C79"/>
    <w:rsid w:val="00277F85"/>
    <w:rsid w:val="002972DF"/>
    <w:rsid w:val="002A77CF"/>
    <w:rsid w:val="002B4BFF"/>
    <w:rsid w:val="002D6188"/>
    <w:rsid w:val="002F33D7"/>
    <w:rsid w:val="00302618"/>
    <w:rsid w:val="003075A9"/>
    <w:rsid w:val="003131F6"/>
    <w:rsid w:val="00332E63"/>
    <w:rsid w:val="00351646"/>
    <w:rsid w:val="003A0670"/>
    <w:rsid w:val="00415A41"/>
    <w:rsid w:val="00476419"/>
    <w:rsid w:val="0048252D"/>
    <w:rsid w:val="00492910"/>
    <w:rsid w:val="004A286A"/>
    <w:rsid w:val="004A7229"/>
    <w:rsid w:val="004D7F64"/>
    <w:rsid w:val="005055C5"/>
    <w:rsid w:val="0050778D"/>
    <w:rsid w:val="00514DA3"/>
    <w:rsid w:val="00551AD6"/>
    <w:rsid w:val="00576B11"/>
    <w:rsid w:val="005D0421"/>
    <w:rsid w:val="005E38A3"/>
    <w:rsid w:val="005F1EF3"/>
    <w:rsid w:val="005F24B8"/>
    <w:rsid w:val="005F4548"/>
    <w:rsid w:val="005F7A0E"/>
    <w:rsid w:val="00612DB7"/>
    <w:rsid w:val="006302F5"/>
    <w:rsid w:val="00641CA3"/>
    <w:rsid w:val="00642712"/>
    <w:rsid w:val="0064625D"/>
    <w:rsid w:val="006557C0"/>
    <w:rsid w:val="00675106"/>
    <w:rsid w:val="00681EE0"/>
    <w:rsid w:val="006939E1"/>
    <w:rsid w:val="006B0F75"/>
    <w:rsid w:val="006B2114"/>
    <w:rsid w:val="006C1EC4"/>
    <w:rsid w:val="006E25E3"/>
    <w:rsid w:val="00722E4C"/>
    <w:rsid w:val="0073244D"/>
    <w:rsid w:val="007546CA"/>
    <w:rsid w:val="00763239"/>
    <w:rsid w:val="007C6809"/>
    <w:rsid w:val="007D21EE"/>
    <w:rsid w:val="007E5114"/>
    <w:rsid w:val="00804F6E"/>
    <w:rsid w:val="00806024"/>
    <w:rsid w:val="00882F87"/>
    <w:rsid w:val="00883F50"/>
    <w:rsid w:val="00887516"/>
    <w:rsid w:val="008E72ED"/>
    <w:rsid w:val="008F5BE6"/>
    <w:rsid w:val="00912F6C"/>
    <w:rsid w:val="00924493"/>
    <w:rsid w:val="0095622B"/>
    <w:rsid w:val="00963F05"/>
    <w:rsid w:val="00983DA0"/>
    <w:rsid w:val="00993630"/>
    <w:rsid w:val="009939E9"/>
    <w:rsid w:val="009C6D20"/>
    <w:rsid w:val="009D3BDF"/>
    <w:rsid w:val="00A31AC2"/>
    <w:rsid w:val="00A62A5B"/>
    <w:rsid w:val="00A846CF"/>
    <w:rsid w:val="00AA79A8"/>
    <w:rsid w:val="00AD091C"/>
    <w:rsid w:val="00AF6AB2"/>
    <w:rsid w:val="00B010DD"/>
    <w:rsid w:val="00B27BEF"/>
    <w:rsid w:val="00B30F73"/>
    <w:rsid w:val="00B4574F"/>
    <w:rsid w:val="00B6628A"/>
    <w:rsid w:val="00B905F1"/>
    <w:rsid w:val="00BA1DEB"/>
    <w:rsid w:val="00BD4A98"/>
    <w:rsid w:val="00BD5B58"/>
    <w:rsid w:val="00BE33AF"/>
    <w:rsid w:val="00BF18DC"/>
    <w:rsid w:val="00BF461D"/>
    <w:rsid w:val="00C053B4"/>
    <w:rsid w:val="00C7253C"/>
    <w:rsid w:val="00C90E23"/>
    <w:rsid w:val="00C9662B"/>
    <w:rsid w:val="00CC4E00"/>
    <w:rsid w:val="00CF31B8"/>
    <w:rsid w:val="00CF7EDB"/>
    <w:rsid w:val="00D342ED"/>
    <w:rsid w:val="00D44976"/>
    <w:rsid w:val="00D53C28"/>
    <w:rsid w:val="00D65B73"/>
    <w:rsid w:val="00D85502"/>
    <w:rsid w:val="00DA639B"/>
    <w:rsid w:val="00DB155D"/>
    <w:rsid w:val="00DC215F"/>
    <w:rsid w:val="00DC28B4"/>
    <w:rsid w:val="00DC7D3F"/>
    <w:rsid w:val="00E34D7E"/>
    <w:rsid w:val="00E656FB"/>
    <w:rsid w:val="00E845BA"/>
    <w:rsid w:val="00EB7278"/>
    <w:rsid w:val="00EC1AA7"/>
    <w:rsid w:val="00ED6909"/>
    <w:rsid w:val="00F07AAD"/>
    <w:rsid w:val="00F45395"/>
    <w:rsid w:val="00F72447"/>
    <w:rsid w:val="00FA6BE7"/>
    <w:rsid w:val="00FB4D11"/>
    <w:rsid w:val="00FB646A"/>
    <w:rsid w:val="00FD1869"/>
    <w:rsid w:val="00FD22B8"/>
    <w:rsid w:val="00FF34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A55E6-93FD-4753-B33E-1402EDAA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7229"/>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C4E00"/>
    <w:pPr>
      <w:ind w:left="720"/>
      <w:contextualSpacing/>
    </w:pPr>
  </w:style>
  <w:style w:type="paragraph" w:styleId="Kopfzeile">
    <w:name w:val="header"/>
    <w:basedOn w:val="Standard"/>
    <w:link w:val="KopfzeileZchn"/>
    <w:uiPriority w:val="99"/>
    <w:unhideWhenUsed/>
    <w:rsid w:val="00912F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2F6C"/>
  </w:style>
  <w:style w:type="paragraph" w:styleId="Fuzeile">
    <w:name w:val="footer"/>
    <w:basedOn w:val="Standard"/>
    <w:link w:val="FuzeileZchn"/>
    <w:uiPriority w:val="99"/>
    <w:unhideWhenUsed/>
    <w:rsid w:val="00912F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2F6C"/>
  </w:style>
  <w:style w:type="paragraph" w:styleId="Sprechblasentext">
    <w:name w:val="Balloon Text"/>
    <w:basedOn w:val="Standard"/>
    <w:link w:val="SprechblasentextZchn"/>
    <w:uiPriority w:val="99"/>
    <w:semiHidden/>
    <w:unhideWhenUsed/>
    <w:rsid w:val="00476419"/>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476419"/>
    <w:rPr>
      <w:rFonts w:ascii="Tahoma" w:hAnsi="Tahoma" w:cs="Tahoma"/>
      <w:sz w:val="16"/>
      <w:szCs w:val="16"/>
    </w:rPr>
  </w:style>
  <w:style w:type="character" w:styleId="Seitenzahl">
    <w:name w:val="page number"/>
    <w:uiPriority w:val="99"/>
    <w:semiHidden/>
    <w:unhideWhenUsed/>
    <w:rsid w:val="0006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14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10617</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Möller</dc:creator>
  <cp:keywords/>
  <cp:lastModifiedBy>Yvonne Weber</cp:lastModifiedBy>
  <cp:revision>2</cp:revision>
  <cp:lastPrinted>2020-02-07T13:59:00Z</cp:lastPrinted>
  <dcterms:created xsi:type="dcterms:W3CDTF">2020-03-24T08:16:00Z</dcterms:created>
  <dcterms:modified xsi:type="dcterms:W3CDTF">2020-03-24T08:16:00Z</dcterms:modified>
</cp:coreProperties>
</file>